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5D" w:rsidRDefault="0081605D" w:rsidP="00B655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555" w:type="dxa"/>
        <w:tblLook w:val="04A0"/>
      </w:tblPr>
      <w:tblGrid>
        <w:gridCol w:w="6520"/>
      </w:tblGrid>
      <w:tr w:rsidR="0081605D" w:rsidTr="006F1057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1605D" w:rsidRDefault="0081605D" w:rsidP="0081605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 О Т О К О Л</w:t>
            </w:r>
          </w:p>
        </w:tc>
      </w:tr>
      <w:tr w:rsidR="0081605D" w:rsidTr="006F1057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1605D" w:rsidRDefault="0081605D" w:rsidP="0081605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5D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обсуждений </w:t>
            </w:r>
            <w:r w:rsidR="006F105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160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C52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публичных слушаний</w:t>
            </w:r>
          </w:p>
        </w:tc>
      </w:tr>
      <w:tr w:rsidR="0081605D" w:rsidTr="006F1057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1605D" w:rsidRPr="00310F8A" w:rsidRDefault="00310F8A" w:rsidP="00310F8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54BCE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81605D" w:rsidRDefault="0081605D" w:rsidP="00B655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76" w:type="dxa"/>
        <w:tblInd w:w="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838"/>
        <w:gridCol w:w="7938"/>
      </w:tblGrid>
      <w:tr w:rsidR="009071BB" w:rsidTr="00F22718">
        <w:tc>
          <w:tcPr>
            <w:tcW w:w="1838" w:type="dxa"/>
            <w:vMerge w:val="restart"/>
            <w:tcBorders>
              <w:top w:val="nil"/>
              <w:bottom w:val="nil"/>
            </w:tcBorders>
          </w:tcPr>
          <w:p w:rsidR="009071BB" w:rsidRDefault="009071BB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</w:t>
            </w:r>
            <w:r w:rsidRPr="00654BCE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7938" w:type="dxa"/>
            <w:tcBorders>
              <w:top w:val="nil"/>
            </w:tcBorders>
          </w:tcPr>
          <w:p w:rsidR="009071BB" w:rsidRPr="00510467" w:rsidRDefault="00DC5213" w:rsidP="00DC5213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04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решения о предоставлении разрешения на </w:t>
            </w:r>
            <w:r w:rsidR="00AF591B" w:rsidRPr="00AF59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отклонение</w:t>
            </w:r>
          </w:p>
        </w:tc>
      </w:tr>
      <w:tr w:rsidR="009071BB" w:rsidTr="00F22718">
        <w:trPr>
          <w:trHeight w:val="240"/>
        </w:trPr>
        <w:tc>
          <w:tcPr>
            <w:tcW w:w="1838" w:type="dxa"/>
            <w:vMerge/>
            <w:tcBorders>
              <w:top w:val="single" w:sz="4" w:space="0" w:color="000000" w:themeColor="text1"/>
              <w:bottom w:val="nil"/>
            </w:tcBorders>
          </w:tcPr>
          <w:p w:rsidR="009071BB" w:rsidRDefault="009071BB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:rsidR="009071BB" w:rsidRPr="00796519" w:rsidRDefault="009071BB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(название проекта,</w:t>
            </w:r>
            <w:r w:rsidRPr="00654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BCE">
              <w:rPr>
                <w:rFonts w:ascii="Times New Roman" w:hAnsi="Times New Roman" w:cs="Times New Roman"/>
                <w:sz w:val="16"/>
                <w:szCs w:val="16"/>
              </w:rPr>
              <w:t>подлежащ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его </w:t>
            </w:r>
            <w:r w:rsidRPr="00654BCE"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рассмотрению на общественных обсуждениях или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публичных слушаниях)</w:t>
            </w:r>
          </w:p>
        </w:tc>
      </w:tr>
      <w:tr w:rsidR="009071BB" w:rsidTr="00F22718">
        <w:trPr>
          <w:trHeight w:val="266"/>
        </w:trPr>
        <w:tc>
          <w:tcPr>
            <w:tcW w:w="9776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9071BB" w:rsidRPr="00510467" w:rsidRDefault="00AF591B" w:rsidP="00AF591B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9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предельных параметров разрешенного строительства, реконструкции </w:t>
            </w:r>
          </w:p>
        </w:tc>
      </w:tr>
      <w:tr w:rsidR="009071BB" w:rsidTr="00AF591B">
        <w:trPr>
          <w:trHeight w:val="329"/>
        </w:trPr>
        <w:tc>
          <w:tcPr>
            <w:tcW w:w="9776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</w:tcPr>
          <w:p w:rsidR="00AF591B" w:rsidRPr="00AF591B" w:rsidRDefault="00AF591B" w:rsidP="00AF591B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91B">
              <w:rPr>
                <w:rFonts w:ascii="Times New Roman" w:hAnsi="Times New Roman" w:cs="Times New Roman"/>
                <w:i/>
                <w:sz w:val="28"/>
                <w:szCs w:val="28"/>
              </w:rPr>
              <w:t>объе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кта капитального строительства </w:t>
            </w:r>
            <w:r w:rsidRPr="00AF59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земельного участка </w:t>
            </w:r>
            <w:proofErr w:type="gramStart"/>
            <w:r w:rsidRPr="00AF591B">
              <w:rPr>
                <w:rFonts w:ascii="Times New Roman" w:hAnsi="Times New Roman" w:cs="Times New Roman"/>
                <w:i/>
                <w:sz w:val="28"/>
                <w:szCs w:val="28"/>
              </w:rPr>
              <w:t>кадастровый</w:t>
            </w:r>
            <w:proofErr w:type="gramEnd"/>
            <w:r w:rsidRPr="00AF59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AF591B" w:rsidTr="00AF591B">
        <w:trPr>
          <w:trHeight w:val="264"/>
        </w:trPr>
        <w:tc>
          <w:tcPr>
            <w:tcW w:w="9776" w:type="dxa"/>
            <w:gridSpan w:val="2"/>
            <w:tcBorders>
              <w:top w:val="single" w:sz="4" w:space="0" w:color="auto"/>
            </w:tcBorders>
          </w:tcPr>
          <w:p w:rsidR="001A54E9" w:rsidRPr="001A54E9" w:rsidRDefault="001A54E9" w:rsidP="001A54E9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номер 34:27:110003</w:t>
            </w:r>
            <w:r w:rsidR="00AF591B" w:rsidRPr="003F077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C26505" w:rsidRPr="003F077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436</w:t>
            </w:r>
            <w:r w:rsidR="003F0773" w:rsidRPr="003F077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3F0773" w:rsidRPr="003F077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по адресу: </w:t>
            </w:r>
            <w:proofErr w:type="gramStart"/>
            <w:r w:rsidR="003F0773" w:rsidRPr="003F077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Россия, Волгоградская область, Сер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афимовичский район, х. Большой, ул. Степная, д.14</w:t>
            </w:r>
            <w:r w:rsidR="003F0773" w:rsidRPr="003F077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1A54E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 части уменьшения параметра минимального отступа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с установленных 3 метров до 1 метра, и в части отклонения от максимального процента застройки в границах земельного участка, определяемый как отношение</w:t>
            </w:r>
            <w:proofErr w:type="gramEnd"/>
            <w:r w:rsidRPr="001A54E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суммарной площади земельного участка, которая может быть застроена, ко всей площади земельного участка 80%, равного  проценту застройки ко всей площади земельного участка  расположенного по адресу: </w:t>
            </w:r>
            <w:r w:rsidRPr="001A54E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 xml:space="preserve">Россия, Волгоградская область,   Серафимовичский район, х. Большой, улица Степная, д.14  на </w:t>
            </w:r>
            <w:r w:rsidRPr="001A54E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81% .</w:t>
            </w:r>
          </w:p>
          <w:p w:rsidR="00AF591B" w:rsidRPr="00AF591B" w:rsidRDefault="00AF591B" w:rsidP="00AF591B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071BB" w:rsidRDefault="009071BB" w:rsidP="00B655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76" w:type="dxa"/>
        <w:tblInd w:w="5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2547"/>
        <w:gridCol w:w="7229"/>
      </w:tblGrid>
      <w:tr w:rsidR="00AE6C08" w:rsidTr="00AE6C08">
        <w:trPr>
          <w:trHeight w:val="100"/>
        </w:trPr>
        <w:tc>
          <w:tcPr>
            <w:tcW w:w="9776" w:type="dxa"/>
            <w:gridSpan w:val="2"/>
            <w:tcBorders>
              <w:top w:val="nil"/>
              <w:bottom w:val="nil"/>
            </w:tcBorders>
          </w:tcPr>
          <w:p w:rsidR="00AE6C08" w:rsidRDefault="00AE6C08" w:rsidP="00AE6C0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E0A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проведения </w:t>
            </w:r>
            <w:r w:rsidRPr="00654BCE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обсуждений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Pr="00654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52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публичных</w:t>
            </w:r>
          </w:p>
        </w:tc>
      </w:tr>
      <w:tr w:rsidR="00796519" w:rsidTr="0072282E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c>
          <w:tcPr>
            <w:tcW w:w="2547" w:type="dxa"/>
            <w:tcBorders>
              <w:top w:val="nil"/>
              <w:bottom w:val="nil"/>
            </w:tcBorders>
          </w:tcPr>
          <w:p w:rsidR="00796519" w:rsidRDefault="00796519" w:rsidP="00AE6C0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2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слушаний</w:t>
            </w:r>
            <w:r w:rsidRPr="008D3E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229" w:type="dxa"/>
            <w:tcBorders>
              <w:top w:val="nil"/>
            </w:tcBorders>
          </w:tcPr>
          <w:p w:rsidR="00796519" w:rsidRPr="00510467" w:rsidRDefault="00EF785E" w:rsidP="00AE6C08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0467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 администрации Серафимовичского</w:t>
            </w:r>
          </w:p>
        </w:tc>
      </w:tr>
      <w:tr w:rsidR="00796519" w:rsidTr="0072282E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40"/>
        </w:trPr>
        <w:tc>
          <w:tcPr>
            <w:tcW w:w="2547" w:type="dxa"/>
            <w:tcBorders>
              <w:top w:val="nil"/>
              <w:bottom w:val="nil"/>
            </w:tcBorders>
          </w:tcPr>
          <w:p w:rsidR="00796519" w:rsidRDefault="0072282E" w:rsidP="0072282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54BCE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29" w:type="dxa"/>
            <w:tcBorders>
              <w:bottom w:val="nil"/>
            </w:tcBorders>
          </w:tcPr>
          <w:p w:rsidR="00796519" w:rsidRPr="00796519" w:rsidRDefault="00796519" w:rsidP="00AE6C08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(постановление администрации о назначении общественных обсуждений или публичных слушаний)</w:t>
            </w:r>
          </w:p>
        </w:tc>
      </w:tr>
      <w:tr w:rsidR="00796519" w:rsidTr="009071BB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66"/>
        </w:trPr>
        <w:tc>
          <w:tcPr>
            <w:tcW w:w="9776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796519" w:rsidRPr="00510467" w:rsidRDefault="00510467" w:rsidP="00AE6C08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</w:t>
            </w:r>
            <w:r w:rsidR="00EF785E" w:rsidRPr="005104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</w:t>
            </w:r>
            <w:r w:rsidR="001A54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йона Волгоградской области от 22.05.2023г </w:t>
            </w:r>
            <w:r w:rsidR="00EF785E" w:rsidRPr="005104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</w:t>
            </w:r>
            <w:r w:rsidR="00C2650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1A54E9">
              <w:rPr>
                <w:rFonts w:ascii="Times New Roman" w:hAnsi="Times New Roman" w:cs="Times New Roman"/>
                <w:i/>
                <w:sz w:val="28"/>
                <w:szCs w:val="28"/>
              </w:rPr>
              <w:t>41</w:t>
            </w:r>
          </w:p>
        </w:tc>
      </w:tr>
      <w:tr w:rsidR="00DD29A7" w:rsidTr="00510467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84"/>
        </w:trPr>
        <w:tc>
          <w:tcPr>
            <w:tcW w:w="9776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</w:tcPr>
          <w:p w:rsidR="00510467" w:rsidRPr="00510467" w:rsidRDefault="00510467" w:rsidP="00AF591B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04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«О назначении публичных слушаний </w:t>
            </w:r>
            <w:r w:rsidR="00EF785E" w:rsidRPr="005104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проекту решения </w:t>
            </w:r>
            <w:r w:rsidR="00C265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предоставлении </w:t>
            </w:r>
          </w:p>
        </w:tc>
      </w:tr>
      <w:tr w:rsidR="00510467" w:rsidTr="00C4380D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324"/>
        </w:trPr>
        <w:tc>
          <w:tcPr>
            <w:tcW w:w="9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80D" w:rsidRPr="00C26505" w:rsidRDefault="00C26505" w:rsidP="00EF785E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разрешения на отклонение от предельных параметров разрешенного  </w:t>
            </w:r>
          </w:p>
        </w:tc>
      </w:tr>
      <w:tr w:rsidR="00C4380D" w:rsidTr="00510467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308"/>
        </w:trPr>
        <w:tc>
          <w:tcPr>
            <w:tcW w:w="9776" w:type="dxa"/>
            <w:gridSpan w:val="2"/>
            <w:tcBorders>
              <w:top w:val="single" w:sz="4" w:space="0" w:color="auto"/>
            </w:tcBorders>
          </w:tcPr>
          <w:p w:rsidR="00C4380D" w:rsidRPr="00C26505" w:rsidRDefault="00C26505" w:rsidP="00EF785E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строительства, реконструкции объектов капитального строительства</w:t>
            </w:r>
          </w:p>
        </w:tc>
      </w:tr>
    </w:tbl>
    <w:p w:rsidR="00DD29A7" w:rsidRDefault="00DD29A7" w:rsidP="00B655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76" w:type="dxa"/>
        <w:tblInd w:w="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823"/>
        <w:gridCol w:w="5953"/>
      </w:tblGrid>
      <w:tr w:rsidR="00DF1C7E" w:rsidTr="003120CB">
        <w:tc>
          <w:tcPr>
            <w:tcW w:w="3823" w:type="dxa"/>
            <w:tcBorders>
              <w:top w:val="nil"/>
              <w:bottom w:val="nil"/>
            </w:tcBorders>
          </w:tcPr>
          <w:p w:rsidR="00DF1C7E" w:rsidRDefault="00441141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DF1C7E">
              <w:rPr>
                <w:rFonts w:ascii="Times New Roman" w:hAnsi="Times New Roman" w:cs="Times New Roman"/>
                <w:sz w:val="28"/>
                <w:szCs w:val="28"/>
              </w:rPr>
              <w:t>оформления протокола:</w:t>
            </w:r>
          </w:p>
        </w:tc>
        <w:tc>
          <w:tcPr>
            <w:tcW w:w="5953" w:type="dxa"/>
            <w:tcBorders>
              <w:top w:val="nil"/>
            </w:tcBorders>
          </w:tcPr>
          <w:p w:rsidR="00DF1C7E" w:rsidRPr="001132DD" w:rsidRDefault="007A3FC0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="001A54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июня 2023</w:t>
            </w:r>
            <w:r w:rsidR="001132DD" w:rsidRPr="001132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</w:p>
        </w:tc>
      </w:tr>
      <w:tr w:rsidR="00DF1C7E" w:rsidTr="00F22718">
        <w:trPr>
          <w:trHeight w:val="266"/>
        </w:trPr>
        <w:tc>
          <w:tcPr>
            <w:tcW w:w="9776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DF1C7E" w:rsidRPr="009071BB" w:rsidRDefault="00DF1C7E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29A7" w:rsidRDefault="00DD29A7" w:rsidP="00B655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76" w:type="dxa"/>
        <w:tblInd w:w="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390"/>
        <w:gridCol w:w="5386"/>
      </w:tblGrid>
      <w:tr w:rsidR="00DF1C7E" w:rsidTr="00EE5798">
        <w:tc>
          <w:tcPr>
            <w:tcW w:w="4390" w:type="dxa"/>
            <w:vMerge w:val="restart"/>
            <w:tcBorders>
              <w:top w:val="nil"/>
              <w:bottom w:val="nil"/>
            </w:tcBorders>
          </w:tcPr>
          <w:p w:rsidR="00DF1C7E" w:rsidRDefault="00EE5798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публичных слушаний</w:t>
            </w:r>
            <w:r w:rsidR="00DF1C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386" w:type="dxa"/>
            <w:tcBorders>
              <w:top w:val="nil"/>
            </w:tcBorders>
          </w:tcPr>
          <w:p w:rsidR="00DF1C7E" w:rsidRPr="001132DD" w:rsidRDefault="001132DD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32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 (один) участник</w:t>
            </w:r>
          </w:p>
        </w:tc>
      </w:tr>
      <w:tr w:rsidR="00DF1C7E" w:rsidTr="00EE5798">
        <w:trPr>
          <w:trHeight w:val="240"/>
        </w:trPr>
        <w:tc>
          <w:tcPr>
            <w:tcW w:w="4390" w:type="dxa"/>
            <w:vMerge/>
            <w:tcBorders>
              <w:top w:val="single" w:sz="4" w:space="0" w:color="000000" w:themeColor="text1"/>
              <w:bottom w:val="nil"/>
            </w:tcBorders>
          </w:tcPr>
          <w:p w:rsidR="00DF1C7E" w:rsidRDefault="00DF1C7E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DF1C7E" w:rsidRPr="00796519" w:rsidRDefault="00EE5798" w:rsidP="00FC175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79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E5798">
              <w:rPr>
                <w:rFonts w:ascii="Times New Roman" w:hAnsi="Times New Roman" w:cs="Times New Roman"/>
                <w:sz w:val="16"/>
                <w:szCs w:val="16"/>
              </w:rPr>
              <w:t>бщее кол-во участников, прошедших идентификацию)</w:t>
            </w:r>
          </w:p>
        </w:tc>
      </w:tr>
      <w:tr w:rsidR="00DF1C7E" w:rsidTr="00F22718">
        <w:trPr>
          <w:trHeight w:val="266"/>
        </w:trPr>
        <w:tc>
          <w:tcPr>
            <w:tcW w:w="9776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DF1C7E" w:rsidRPr="009071BB" w:rsidRDefault="00DF1C7E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C7E" w:rsidRDefault="00DF1C7E" w:rsidP="00B655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76" w:type="dxa"/>
        <w:tblInd w:w="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8359"/>
        <w:gridCol w:w="1417"/>
      </w:tblGrid>
      <w:tr w:rsidR="00EE5798" w:rsidTr="00285ED0">
        <w:tc>
          <w:tcPr>
            <w:tcW w:w="8359" w:type="dxa"/>
            <w:tcBorders>
              <w:top w:val="nil"/>
              <w:bottom w:val="nil"/>
            </w:tcBorders>
          </w:tcPr>
          <w:p w:rsidR="00EE5798" w:rsidRDefault="00285ED0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5ED0">
              <w:rPr>
                <w:rFonts w:ascii="Times New Roman" w:hAnsi="Times New Roman" w:cs="Times New Roman"/>
                <w:sz w:val="28"/>
                <w:szCs w:val="28"/>
              </w:rPr>
              <w:t xml:space="preserve">рганизатор общественных обсуждений или </w:t>
            </w:r>
            <w:r w:rsidRPr="001132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публичных слушаний</w:t>
            </w:r>
          </w:p>
        </w:tc>
        <w:tc>
          <w:tcPr>
            <w:tcW w:w="1417" w:type="dxa"/>
            <w:tcBorders>
              <w:top w:val="nil"/>
            </w:tcBorders>
          </w:tcPr>
          <w:p w:rsidR="00EE5798" w:rsidRDefault="00EE5798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798" w:rsidTr="00285ED0">
        <w:trPr>
          <w:trHeight w:val="240"/>
        </w:trPr>
        <w:tc>
          <w:tcPr>
            <w:tcW w:w="8359" w:type="dxa"/>
            <w:tcBorders>
              <w:top w:val="nil"/>
              <w:bottom w:val="nil"/>
            </w:tcBorders>
          </w:tcPr>
          <w:p w:rsidR="00EE5798" w:rsidRDefault="00285ED0" w:rsidP="00285ED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r w:rsidRPr="00654BCE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:rsidR="00EE5798" w:rsidRPr="00796519" w:rsidRDefault="00EE5798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5798" w:rsidTr="00F22718">
        <w:trPr>
          <w:trHeight w:val="266"/>
        </w:trPr>
        <w:tc>
          <w:tcPr>
            <w:tcW w:w="9776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EE5798" w:rsidRPr="009071BB" w:rsidRDefault="001132DD" w:rsidP="0053281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467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</w:t>
            </w:r>
            <w:r w:rsidR="00532812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5104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Серафимовичского</w:t>
            </w:r>
            <w:r>
              <w:t xml:space="preserve"> </w:t>
            </w:r>
            <w:r w:rsidRPr="001132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1132DD">
              <w:rPr>
                <w:rFonts w:ascii="Times New Roman" w:hAnsi="Times New Roman" w:cs="Times New Roman"/>
                <w:i/>
                <w:sz w:val="28"/>
                <w:szCs w:val="28"/>
              </w:rPr>
              <w:t>Волгоградской</w:t>
            </w:r>
            <w:proofErr w:type="gramEnd"/>
            <w:r w:rsidRPr="001132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E5798" w:rsidTr="00F22718">
        <w:tc>
          <w:tcPr>
            <w:tcW w:w="9776" w:type="dxa"/>
            <w:gridSpan w:val="2"/>
            <w:tcBorders>
              <w:top w:val="single" w:sz="4" w:space="0" w:color="000000" w:themeColor="text1"/>
            </w:tcBorders>
          </w:tcPr>
          <w:p w:rsidR="00EE5798" w:rsidRPr="009071BB" w:rsidRDefault="001132DD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2DD">
              <w:rPr>
                <w:rFonts w:ascii="Times New Roman" w:hAnsi="Times New Roman" w:cs="Times New Roman"/>
                <w:i/>
                <w:sz w:val="28"/>
                <w:szCs w:val="28"/>
              </w:rPr>
              <w:t>области</w:t>
            </w:r>
          </w:p>
        </w:tc>
      </w:tr>
    </w:tbl>
    <w:p w:rsidR="008D3E0A" w:rsidRDefault="008D3E0A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7"/>
        <w:tblW w:w="9776" w:type="dxa"/>
        <w:tblInd w:w="5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2122"/>
        <w:gridCol w:w="7654"/>
      </w:tblGrid>
      <w:tr w:rsidR="0008661D" w:rsidTr="00F22718">
        <w:trPr>
          <w:trHeight w:val="100"/>
        </w:trPr>
        <w:tc>
          <w:tcPr>
            <w:tcW w:w="9776" w:type="dxa"/>
            <w:gridSpan w:val="2"/>
            <w:tcBorders>
              <w:top w:val="nil"/>
              <w:bottom w:val="nil"/>
            </w:tcBorders>
          </w:tcPr>
          <w:p w:rsidR="0008661D" w:rsidRDefault="0008661D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92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содержащаяся в опубликованном оповещении о начале общественных обсуждений или </w:t>
            </w:r>
            <w:r w:rsidRPr="0053281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публичных слушаний</w:t>
            </w:r>
            <w:r w:rsidRPr="00E17920">
              <w:rPr>
                <w:rFonts w:ascii="Times New Roman" w:hAnsi="Times New Roman" w:cs="Times New Roman"/>
                <w:sz w:val="28"/>
                <w:szCs w:val="28"/>
              </w:rPr>
              <w:t>, 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и источник его</w:t>
            </w:r>
          </w:p>
        </w:tc>
      </w:tr>
      <w:tr w:rsidR="0008661D" w:rsidTr="006A0076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c>
          <w:tcPr>
            <w:tcW w:w="2122" w:type="dxa"/>
            <w:tcBorders>
              <w:top w:val="nil"/>
              <w:bottom w:val="nil"/>
            </w:tcBorders>
          </w:tcPr>
          <w:p w:rsidR="0008661D" w:rsidRDefault="0008661D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опубликования</w:t>
            </w:r>
          </w:p>
        </w:tc>
        <w:tc>
          <w:tcPr>
            <w:tcW w:w="7654" w:type="dxa"/>
            <w:tcBorders>
              <w:top w:val="nil"/>
            </w:tcBorders>
          </w:tcPr>
          <w:p w:rsidR="0008661D" w:rsidRDefault="0008661D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61D" w:rsidTr="006A0076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40"/>
        </w:trPr>
        <w:tc>
          <w:tcPr>
            <w:tcW w:w="2122" w:type="dxa"/>
            <w:tcBorders>
              <w:top w:val="nil"/>
              <w:bottom w:val="nil"/>
            </w:tcBorders>
          </w:tcPr>
          <w:p w:rsidR="0008661D" w:rsidRDefault="006A0076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r w:rsidRPr="00654BCE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654" w:type="dxa"/>
            <w:tcBorders>
              <w:bottom w:val="nil"/>
            </w:tcBorders>
          </w:tcPr>
          <w:p w:rsidR="0008661D" w:rsidRPr="00796519" w:rsidRDefault="0008661D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13B4" w:rsidTr="004813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771" w:type="dxa"/>
            <w:gridSpan w:val="2"/>
          </w:tcPr>
          <w:p w:rsidR="004813B4" w:rsidRPr="00152CE9" w:rsidRDefault="004813B4" w:rsidP="004813B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ОПОВЕЩЕНИЕ  </w:t>
            </w:r>
          </w:p>
          <w:p w:rsidR="004813B4" w:rsidRPr="00152CE9" w:rsidRDefault="004813B4" w:rsidP="004813B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 xml:space="preserve">о начале общественных обсуждений  </w:t>
            </w:r>
            <w:r w:rsidRPr="00152C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публичных слушаний</w:t>
            </w:r>
          </w:p>
          <w:p w:rsidR="004813B4" w:rsidRPr="00152CE9" w:rsidRDefault="004813B4" w:rsidP="004813B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____________________________________________________________________________</w:t>
            </w:r>
          </w:p>
          <w:p w:rsidR="004813B4" w:rsidRPr="00152CE9" w:rsidRDefault="004813B4" w:rsidP="004813B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CE9">
              <w:rPr>
                <w:rFonts w:ascii="Times New Roman" w:hAnsi="Times New Roman" w:cs="Times New Roman"/>
                <w:sz w:val="20"/>
                <w:szCs w:val="20"/>
              </w:rPr>
              <w:t>(нужное подчеркнуть)</w:t>
            </w:r>
          </w:p>
          <w:p w:rsidR="004813B4" w:rsidRPr="00152CE9" w:rsidRDefault="004813B4" w:rsidP="004813B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54E9" w:rsidRPr="001A54E9" w:rsidRDefault="00C26505" w:rsidP="001A54E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54E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4813B4" w:rsidRPr="001A54E9">
              <w:rPr>
                <w:rFonts w:ascii="Times New Roman" w:hAnsi="Times New Roman" w:cs="Times New Roman"/>
                <w:sz w:val="24"/>
                <w:szCs w:val="24"/>
              </w:rPr>
              <w:t>:_</w:t>
            </w:r>
            <w:r w:rsidR="008D5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4E9" w:rsidRPr="001A54E9">
              <w:rPr>
                <w:rFonts w:ascii="Times New Roman" w:hAnsi="Times New Roman" w:cs="Times New Roman"/>
                <w:sz w:val="24"/>
                <w:szCs w:val="24"/>
              </w:rPr>
              <w:t>решения на отклонение</w:t>
            </w:r>
            <w:r w:rsidR="001A54E9">
              <w:rPr>
                <w:rFonts w:ascii="Times New Roman" w:hAnsi="Times New Roman" w:cs="Times New Roman"/>
                <w:sz w:val="24"/>
                <w:szCs w:val="24"/>
              </w:rPr>
              <w:t xml:space="preserve"> от предельных параметров разрешенного строительства, реконструкции</w:t>
            </w:r>
            <w:r w:rsidR="008D506C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капитального строительства,</w:t>
            </w:r>
            <w:r w:rsidR="001A54E9" w:rsidRPr="001A5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4E9" w:rsidRPr="001A54E9">
              <w:rPr>
                <w:rFonts w:ascii="Times New Roman" w:hAnsi="Times New Roman" w:cs="Times New Roman"/>
                <w:sz w:val="24"/>
                <w:szCs w:val="24"/>
              </w:rPr>
              <w:t>в части уменьшения параметра минимального отступа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с установленных 3 метров до 1 метра, и в части отклонения от максимального процента застройки в границах земельного участка, определяемый</w:t>
            </w:r>
            <w:proofErr w:type="gramEnd"/>
            <w:r w:rsidR="001A54E9" w:rsidRPr="001A54E9">
              <w:rPr>
                <w:rFonts w:ascii="Times New Roman" w:hAnsi="Times New Roman" w:cs="Times New Roman"/>
                <w:sz w:val="24"/>
                <w:szCs w:val="24"/>
              </w:rPr>
              <w:t xml:space="preserve"> как отношение суммарной площади земельного участка, которая может быть застроена, ко всей площади земельного участка 80%, равного  проценту застройки ко всей площади земельного участка  расположенного по адресу: </w:t>
            </w:r>
            <w:r w:rsidR="001A54E9" w:rsidRPr="001A5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Россия, Волгоградская область,   Серафимовичский район, х. Большой, улица Степная, д.14  на </w:t>
            </w:r>
            <w:r w:rsidR="001A54E9" w:rsidRPr="001A54E9">
              <w:rPr>
                <w:rFonts w:ascii="Times New Roman" w:hAnsi="Times New Roman" w:cs="Times New Roman"/>
                <w:sz w:val="24"/>
                <w:szCs w:val="24"/>
              </w:rPr>
              <w:t>81% .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CE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152CE9">
              <w:rPr>
                <w:rFonts w:ascii="Times New Roman" w:hAnsi="Times New Roman" w:cs="Times New Roman"/>
                <w:sz w:val="20"/>
                <w:szCs w:val="20"/>
              </w:rPr>
              <w:t xml:space="preserve">(название проекта, подлежащего рассмотрению на общественных обсуждениях или </w:t>
            </w:r>
            <w:proofErr w:type="gramEnd"/>
          </w:p>
          <w:p w:rsidR="004813B4" w:rsidRPr="00152CE9" w:rsidRDefault="004813B4" w:rsidP="004813B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CE9">
              <w:rPr>
                <w:rFonts w:ascii="Times New Roman" w:hAnsi="Times New Roman" w:cs="Times New Roman"/>
                <w:sz w:val="20"/>
                <w:szCs w:val="20"/>
              </w:rPr>
              <w:t xml:space="preserve">публичных слушаниях, кем </w:t>
            </w:r>
            <w:proofErr w:type="gramStart"/>
            <w:r w:rsidRPr="00152CE9">
              <w:rPr>
                <w:rFonts w:ascii="Times New Roman" w:hAnsi="Times New Roman" w:cs="Times New Roman"/>
                <w:sz w:val="20"/>
                <w:szCs w:val="20"/>
              </w:rPr>
              <w:t>подготовлен</w:t>
            </w:r>
            <w:proofErr w:type="gramEnd"/>
            <w:r w:rsidRPr="00152C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813B4" w:rsidRPr="00152CE9" w:rsidRDefault="004813B4" w:rsidP="004813B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подготовлен</w:t>
            </w:r>
            <w:proofErr w:type="gramEnd"/>
            <w:r w:rsidRPr="00152CE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комиссией по подготовке проектов правил землепользования и застройки муниципальных образований Серафимовичского муниципального района Волгоградской области.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 ____</w:t>
            </w:r>
            <w:r w:rsidRPr="00152C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«Проект решения о пр</w:t>
            </w:r>
            <w:r w:rsidR="000E00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152C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152CE9">
              <w:rPr>
                <w:rFonts w:ascii="Times New Roman" w:hAnsi="Times New Roman" w:cs="Times New Roman"/>
                <w:sz w:val="20"/>
                <w:szCs w:val="20"/>
              </w:rPr>
              <w:t>(перечень приложенных к проекту материалов)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Порядок и сроки проведения общественных обсуждений или   публичных слушаний: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Размещение проекта на официальном сайт</w:t>
            </w:r>
            <w:proofErr w:type="gramStart"/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52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52C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администрации</w:t>
            </w:r>
            <w:proofErr w:type="spellEnd"/>
            <w:r w:rsidRPr="00152C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Серафимовичского</w:t>
            </w: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CE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(не ранее 7 дней после опубликования оповещения)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по ссылке http://serad.ru/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FC0" w:rsidRPr="00CC514A" w:rsidRDefault="007A3FC0" w:rsidP="007A3FC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4A">
              <w:rPr>
                <w:rFonts w:ascii="Times New Roman" w:hAnsi="Times New Roman" w:cs="Times New Roman"/>
                <w:sz w:val="24"/>
                <w:szCs w:val="24"/>
              </w:rPr>
              <w:t>Общий срок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E34449">
              <w:rPr>
                <w:rFonts w:ascii="Times New Roman" w:hAnsi="Times New Roman" w:cs="Times New Roman"/>
                <w:sz w:val="24"/>
                <w:szCs w:val="24"/>
              </w:rPr>
              <w:t>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E344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публичных слушаний</w:t>
            </w:r>
            <w:r w:rsidRPr="00CC514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14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700B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proofErr w:type="spellEnd"/>
            <w:r w:rsidRPr="00700B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 мая  2023</w:t>
            </w:r>
            <w:r w:rsidRPr="00700B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 по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 июня 2023</w:t>
            </w:r>
            <w:r w:rsidRPr="00700B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</w:t>
            </w:r>
            <w:r w:rsidRPr="00CC514A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A3FC0" w:rsidRPr="005F796E" w:rsidRDefault="007A3FC0" w:rsidP="007A3FC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96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(срок ставится в соответствии с разрабатываемым проектом)</w:t>
            </w:r>
          </w:p>
          <w:p w:rsidR="007A3FC0" w:rsidRPr="00CC514A" w:rsidRDefault="007A3FC0" w:rsidP="007A3FC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4A">
              <w:rPr>
                <w:rFonts w:ascii="Times New Roman" w:hAnsi="Times New Roman" w:cs="Times New Roman"/>
                <w:sz w:val="24"/>
                <w:szCs w:val="24"/>
              </w:rPr>
              <w:t>Дата, место и время открытия экспозиций</w:t>
            </w:r>
            <w:r w:rsidRPr="00B603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566D5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 22 мая  2023 года по  20 июня 2023</w:t>
            </w:r>
            <w:r w:rsidRPr="00D566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00B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года</w:t>
            </w:r>
          </w:p>
          <w:p w:rsidR="007A3FC0" w:rsidRDefault="007A3FC0" w:rsidP="007A3FC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понедельника по четверг: 8:00 до 17:00, в пятницу с 8:00 по 16:00(перерыв на обед  с понедельника по четверг: с 12:00 - 12:45, в пятницу с 12:00 по 13:00) </w:t>
            </w:r>
            <w:r w:rsidRPr="00CC514A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proofErr w:type="gramEnd"/>
            <w:r w:rsidRPr="00CC514A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Волгоградская область, Серафимовичский район, </w:t>
            </w:r>
            <w:proofErr w:type="gramStart"/>
            <w:r w:rsidRPr="00CC51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C514A">
              <w:rPr>
                <w:rFonts w:ascii="Times New Roman" w:hAnsi="Times New Roman" w:cs="Times New Roman"/>
                <w:sz w:val="24"/>
                <w:szCs w:val="24"/>
              </w:rPr>
              <w:t>. Серафимович,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14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14A">
              <w:rPr>
                <w:rFonts w:ascii="Times New Roman" w:hAnsi="Times New Roman" w:cs="Times New Roman"/>
                <w:sz w:val="24"/>
                <w:szCs w:val="24"/>
              </w:rPr>
              <w:t>Октябрьская,61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514A"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архитектуры и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кабинет 30</w:t>
            </w:r>
          </w:p>
          <w:p w:rsidR="007A3FC0" w:rsidRPr="00CC514A" w:rsidRDefault="007A3FC0" w:rsidP="007A3FC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FC0" w:rsidRPr="00CC514A" w:rsidRDefault="007A3FC0" w:rsidP="007A3FC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4A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экспозиций: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B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00B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  мая  2023 года по 20 июня 2023</w:t>
            </w:r>
            <w:r w:rsidRPr="00D566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00B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7A3FC0" w:rsidRPr="005F796E" w:rsidRDefault="007A3FC0" w:rsidP="007A3FC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CC51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(оговариваются даты  «с»</w:t>
            </w:r>
            <w:r w:rsidRPr="005F796E">
              <w:rPr>
                <w:rFonts w:ascii="Times New Roman" w:hAnsi="Times New Roman" w:cs="Times New Roman"/>
                <w:sz w:val="20"/>
                <w:szCs w:val="20"/>
              </w:rPr>
              <w:t>, «по»,  либо количество календарных  дней)</w:t>
            </w:r>
          </w:p>
          <w:p w:rsidR="007A3FC0" w:rsidRPr="00CC514A" w:rsidRDefault="007A3FC0" w:rsidP="007A3FC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4A">
              <w:rPr>
                <w:rFonts w:ascii="Times New Roman" w:hAnsi="Times New Roman" w:cs="Times New Roman"/>
                <w:sz w:val="24"/>
                <w:szCs w:val="24"/>
              </w:rPr>
              <w:t>Время посещения экспозиций:</w:t>
            </w:r>
            <w:r w:rsidRPr="00002043">
              <w:t xml:space="preserve"> </w:t>
            </w:r>
            <w:r w:rsidRPr="0002179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мая  2023</w:t>
            </w:r>
            <w:r w:rsidRPr="0002179B">
              <w:rPr>
                <w:rFonts w:ascii="Times New Roman" w:hAnsi="Times New Roman" w:cs="Times New Roman"/>
                <w:sz w:val="24"/>
                <w:szCs w:val="24"/>
              </w:rPr>
              <w:t xml:space="preserve"> года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июня 2023</w:t>
            </w:r>
            <w:r w:rsidRPr="0002179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 понедельника по четверг: 8:00 до 17:00, в пятницу с 8:00 по 16:00(перерыв на обед  с понедельника по четверг: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12:00 - 12:45, в пятницу с 12:00 по 13:00).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проекту:  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="00C265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C2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2650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gramEnd"/>
            <w:r w:rsidR="00C26505">
              <w:rPr>
                <w:rFonts w:ascii="Times New Roman" w:hAnsi="Times New Roman" w:cs="Times New Roman"/>
                <w:sz w:val="24"/>
                <w:szCs w:val="24"/>
              </w:rPr>
              <w:t>: 4-36-3</w:t>
            </w: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1 в рабочие дни с 8:00 до 17:00, перерыв на обед  12:00-13:00.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проведения экспозиции </w:t>
            </w:r>
            <w:proofErr w:type="spellStart"/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52C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proofErr w:type="spellEnd"/>
            <w:r w:rsidRPr="00152C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понедельника по пятницу </w:t>
            </w: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с_</w:t>
            </w:r>
            <w:r w:rsidRPr="00152C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8:00</w:t>
            </w: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_ до _</w:t>
            </w:r>
            <w:r w:rsidR="00C265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</w:t>
            </w:r>
            <w:r w:rsidRPr="00152C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:00</w:t>
            </w: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__.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152CE9">
              <w:rPr>
                <w:rFonts w:ascii="Times New Roman" w:hAnsi="Times New Roman" w:cs="Times New Roman"/>
                <w:sz w:val="20"/>
                <w:szCs w:val="20"/>
              </w:rPr>
              <w:t>даты, либо дни недели                       час               часа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проекту могут вноситься</w:t>
            </w:r>
            <w:proofErr w:type="gramStart"/>
            <w:r w:rsidRPr="00152C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4813B4" w:rsidRPr="00152CE9" w:rsidRDefault="004813B4" w:rsidP="004813B4">
            <w:pPr>
              <w:widowControl w:val="0"/>
              <w:autoSpaceDE w:val="0"/>
              <w:autoSpaceDN w:val="0"/>
              <w:spacing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1) посредством официального сайта через интернет-приемную (интерне</w:t>
            </w:r>
            <w:proofErr w:type="gramStart"/>
            <w:r w:rsidRPr="00152CE9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152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приемная размещена  на главной странице сайта уполномоченного органа в разделе «Обращения»)(в случае проведения общественных обсуждений);</w:t>
            </w:r>
          </w:p>
          <w:p w:rsidR="004813B4" w:rsidRPr="00152CE9" w:rsidRDefault="004813B4" w:rsidP="004813B4">
            <w:pPr>
              <w:widowControl w:val="0"/>
              <w:autoSpaceDE w:val="0"/>
              <w:autoSpaceDN w:val="0"/>
              <w:spacing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eastAsia="Times New Roman" w:hAnsi="Times New Roman" w:cs="Times New Roman"/>
                <w:sz w:val="24"/>
                <w:szCs w:val="24"/>
              </w:rPr>
      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  <w:p w:rsidR="004813B4" w:rsidRPr="00152CE9" w:rsidRDefault="004813B4" w:rsidP="004813B4">
            <w:pPr>
              <w:widowControl w:val="0"/>
              <w:autoSpaceDE w:val="0"/>
              <w:autoSpaceDN w:val="0"/>
              <w:spacing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3) в письменной форме в адрес  администрации Серафимовичского муниципального района;</w:t>
            </w:r>
          </w:p>
          <w:p w:rsidR="004813B4" w:rsidRPr="00152CE9" w:rsidRDefault="004813B4" w:rsidP="004813B4">
            <w:pPr>
              <w:widowControl w:val="0"/>
              <w:autoSpaceDE w:val="0"/>
              <w:autoSpaceDN w:val="0"/>
              <w:spacing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eastAsia="Times New Roman" w:hAnsi="Times New Roman" w:cs="Times New Roman"/>
                <w:sz w:val="24"/>
                <w:szCs w:val="24"/>
              </w:rPr>
      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слушаниях;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в срок, установленный для проведения экспозиций.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Форма внесения предложений и замечаний участниками общественных обсуждений или публичных слушаний: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ПРОЕКТ:_____________________________________________________________________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А) для физических лиц: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 xml:space="preserve">- фамилия, имя, отчество (при наличии)  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- дата рождения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- адрес места жительства (регистрация)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- сведения об объектах недвижимости (в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 xml:space="preserve">Б) для юридических лиц: 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 xml:space="preserve">-наименование, 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-основной государственный регистрационный номер,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-место нахождения и адрес.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- сведения об объектах недвижимости (в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К данным, указанным в форме участниками, прикладываются документы, подтверждающие эти сведения.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проекту:____________________________________________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CE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(излагается суть вопроса)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 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Настоящим даю согласие администрации Серафимовичского муниципального района Волгоградской области, находящейся по адресу: 403441, Волгоградская обл., Серафимовичский район, г. Серафимович, ул. Октябрьская, 61, на автоматизированную, а также без использования средств автоматизации обработку персональных данных, указанных в заявлении, а именно на совершение действий, предусмотренных п.3 ч.1 ст.3 Федерального закона от 27.07.2006 г. № 152-ФЗ «О персональных данных».</w:t>
            </w:r>
            <w:proofErr w:type="gramEnd"/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 ответственности за достоверность представленных сведений </w:t>
            </w:r>
            <w:proofErr w:type="gramStart"/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предупрежден</w:t>
            </w:r>
            <w:proofErr w:type="gramEnd"/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согласие действует со дня подписания заявления до дня отзыва согласия в письменной форме. 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___________________             ____________________                  ____________________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CE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(дата)                                               (подпись)                                             (расшифровка подписи)</w:t>
            </w: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3B4" w:rsidRPr="00152CE9" w:rsidRDefault="004813B4" w:rsidP="004813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E9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не рассматриваются в случае выявления факта представления участниками  общественных обсуждений или публичных слушаний недостоверных сведений.</w:t>
            </w:r>
          </w:p>
          <w:p w:rsidR="004813B4" w:rsidRDefault="004813B4" w:rsidP="00B6554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4E9" w:rsidTr="004813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771" w:type="dxa"/>
            <w:gridSpan w:val="2"/>
          </w:tcPr>
          <w:p w:rsidR="001A54E9" w:rsidRPr="00152CE9" w:rsidRDefault="001A54E9" w:rsidP="004813B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3B4" w:rsidRDefault="004813B4" w:rsidP="00B655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76" w:type="dxa"/>
        <w:tblInd w:w="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776"/>
      </w:tblGrid>
      <w:tr w:rsidR="00152CE9" w:rsidRPr="00510467" w:rsidTr="00152CE9">
        <w:trPr>
          <w:trHeight w:val="280"/>
        </w:trPr>
        <w:tc>
          <w:tcPr>
            <w:tcW w:w="9776" w:type="dxa"/>
            <w:tcBorders>
              <w:top w:val="nil"/>
              <w:bottom w:val="single" w:sz="4" w:space="0" w:color="auto"/>
            </w:tcBorders>
          </w:tcPr>
          <w:p w:rsidR="00152CE9" w:rsidRPr="00510467" w:rsidRDefault="00AF3B23" w:rsidP="00AF3B23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Нас</w:t>
            </w:r>
            <w:r w:rsidR="00C265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тоящее </w:t>
            </w:r>
            <w:r w:rsidR="008D506C">
              <w:rPr>
                <w:rFonts w:ascii="Times New Roman" w:hAnsi="Times New Roman" w:cs="Times New Roman"/>
                <w:i/>
                <w:sz w:val="28"/>
                <w:szCs w:val="28"/>
              </w:rPr>
              <w:t>оповещение опубликовано 29 мая 2023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 в газете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</w:p>
        </w:tc>
      </w:tr>
      <w:tr w:rsidR="00152CE9" w:rsidRPr="00EF785E" w:rsidTr="00497B49">
        <w:trPr>
          <w:trHeight w:val="300"/>
        </w:trPr>
        <w:tc>
          <w:tcPr>
            <w:tcW w:w="9776" w:type="dxa"/>
            <w:tcBorders>
              <w:top w:val="single" w:sz="4" w:space="0" w:color="auto"/>
            </w:tcBorders>
          </w:tcPr>
          <w:p w:rsidR="00152CE9" w:rsidRPr="004813B4" w:rsidRDefault="00AF3B23" w:rsidP="00497B49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813B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Медведицкая</w:t>
            </w:r>
            <w:proofErr w:type="spellEnd"/>
            <w:r w:rsidRPr="004813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газета</w:t>
            </w:r>
            <w:r w:rsidR="004813B4" w:rsidRPr="004813B4">
              <w:rPr>
                <w:rFonts w:ascii="Times New Roman" w:hAnsi="Times New Roman" w:cs="Times New Roman"/>
                <w:i/>
                <w:sz w:val="28"/>
                <w:szCs w:val="28"/>
              </w:rPr>
              <w:t>» №</w:t>
            </w:r>
            <w:r w:rsidR="008D506C">
              <w:rPr>
                <w:rFonts w:ascii="Times New Roman" w:hAnsi="Times New Roman" w:cs="Times New Roman"/>
                <w:i/>
                <w:sz w:val="28"/>
                <w:szCs w:val="28"/>
              </w:rPr>
              <w:t>64</w:t>
            </w:r>
          </w:p>
        </w:tc>
      </w:tr>
    </w:tbl>
    <w:p w:rsidR="00C745E1" w:rsidRDefault="00C745E1" w:rsidP="00B655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76" w:type="dxa"/>
        <w:tblInd w:w="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792"/>
        <w:gridCol w:w="1984"/>
      </w:tblGrid>
      <w:tr w:rsidR="006F1057" w:rsidTr="006F1057">
        <w:tc>
          <w:tcPr>
            <w:tcW w:w="7792" w:type="dxa"/>
            <w:tcBorders>
              <w:top w:val="nil"/>
              <w:bottom w:val="nil"/>
            </w:tcBorders>
          </w:tcPr>
          <w:p w:rsidR="007164B3" w:rsidRDefault="007164B3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4B3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285ED0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обсуждений или </w:t>
            </w:r>
            <w:r w:rsidRPr="004059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публичных слушаний</w:t>
            </w:r>
          </w:p>
        </w:tc>
        <w:tc>
          <w:tcPr>
            <w:tcW w:w="1984" w:type="dxa"/>
            <w:tcBorders>
              <w:top w:val="nil"/>
            </w:tcBorders>
          </w:tcPr>
          <w:p w:rsidR="007164B3" w:rsidRDefault="007164B3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057" w:rsidTr="006F1057">
        <w:trPr>
          <w:trHeight w:val="240"/>
        </w:trPr>
        <w:tc>
          <w:tcPr>
            <w:tcW w:w="7792" w:type="dxa"/>
            <w:tcBorders>
              <w:top w:val="nil"/>
              <w:bottom w:val="nil"/>
            </w:tcBorders>
          </w:tcPr>
          <w:p w:rsidR="007164B3" w:rsidRDefault="007164B3" w:rsidP="008D50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r w:rsidRPr="00654BCE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164B3" w:rsidRPr="00796519" w:rsidRDefault="007164B3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64B3" w:rsidTr="001B4037">
        <w:trPr>
          <w:trHeight w:val="266"/>
        </w:trPr>
        <w:tc>
          <w:tcPr>
            <w:tcW w:w="9776" w:type="dxa"/>
            <w:gridSpan w:val="2"/>
            <w:tcBorders>
              <w:top w:val="nil"/>
              <w:bottom w:val="single" w:sz="4" w:space="0" w:color="auto"/>
            </w:tcBorders>
          </w:tcPr>
          <w:p w:rsidR="007164B3" w:rsidRPr="000D74DF" w:rsidRDefault="008D506C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 22 мая</w:t>
            </w:r>
            <w:r w:rsidR="007A3F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2023 года по  20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июня2023</w:t>
            </w:r>
            <w:r w:rsidR="000D74DF" w:rsidRPr="000D74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  <w:r w:rsidR="00B225F2">
              <w:rPr>
                <w:rFonts w:ascii="Times New Roman" w:hAnsi="Times New Roman" w:cs="Times New Roman"/>
                <w:i/>
                <w:sz w:val="28"/>
                <w:szCs w:val="28"/>
              </w:rPr>
              <w:t>, информация опубликована</w:t>
            </w:r>
          </w:p>
        </w:tc>
      </w:tr>
      <w:tr w:rsidR="001B4037" w:rsidTr="001B4037">
        <w:trPr>
          <w:trHeight w:val="205"/>
        </w:trPr>
        <w:tc>
          <w:tcPr>
            <w:tcW w:w="9776" w:type="dxa"/>
            <w:gridSpan w:val="2"/>
            <w:tcBorders>
              <w:top w:val="single" w:sz="4" w:space="0" w:color="auto"/>
              <w:bottom w:val="nil"/>
            </w:tcBorders>
          </w:tcPr>
          <w:p w:rsidR="007164B3" w:rsidRPr="001B4037" w:rsidRDefault="00183E03" w:rsidP="001B40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(дата, </w:t>
            </w:r>
            <w:r w:rsidR="001B4037">
              <w:rPr>
                <w:rFonts w:ascii="Times New Roman" w:hAnsi="Times New Roman" w:cs="Times New Roman"/>
                <w:sz w:val="16"/>
                <w:szCs w:val="16"/>
              </w:rPr>
              <w:t>источник опубликования)</w:t>
            </w:r>
          </w:p>
        </w:tc>
      </w:tr>
      <w:tr w:rsidR="000D74DF" w:rsidTr="007027A7">
        <w:trPr>
          <w:trHeight w:val="290"/>
        </w:trPr>
        <w:tc>
          <w:tcPr>
            <w:tcW w:w="9776" w:type="dxa"/>
            <w:gridSpan w:val="2"/>
            <w:tcBorders>
              <w:top w:val="nil"/>
            </w:tcBorders>
          </w:tcPr>
          <w:p w:rsidR="000D74DF" w:rsidRPr="009071BB" w:rsidRDefault="008D506C" w:rsidP="000D74D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29 мая2023</w:t>
            </w:r>
            <w:r w:rsidR="000D74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 в газете «</w:t>
            </w:r>
            <w:proofErr w:type="spellStart"/>
            <w:r w:rsidR="000D74DF">
              <w:rPr>
                <w:rFonts w:ascii="Times New Roman" w:hAnsi="Times New Roman" w:cs="Times New Roman"/>
                <w:i/>
                <w:sz w:val="28"/>
                <w:szCs w:val="28"/>
              </w:rPr>
              <w:t>Уст</w:t>
            </w:r>
            <w:proofErr w:type="gramStart"/>
            <w:r w:rsidR="000D74DF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proofErr w:type="spellEnd"/>
            <w:r w:rsidR="000D74DF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gramEnd"/>
            <w:r w:rsidR="000D74DF" w:rsidRPr="004813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0D74DF">
              <w:rPr>
                <w:rFonts w:ascii="Times New Roman" w:hAnsi="Times New Roman" w:cs="Times New Roman"/>
                <w:i/>
                <w:sz w:val="28"/>
                <w:szCs w:val="28"/>
              </w:rPr>
              <w:t>Ме</w:t>
            </w:r>
            <w:r w:rsidR="000D74DF" w:rsidRPr="004813B4">
              <w:rPr>
                <w:rFonts w:ascii="Times New Roman" w:hAnsi="Times New Roman" w:cs="Times New Roman"/>
                <w:i/>
                <w:sz w:val="28"/>
                <w:szCs w:val="28"/>
              </w:rPr>
              <w:t>дведицкая</w:t>
            </w:r>
            <w:proofErr w:type="spellEnd"/>
            <w:r w:rsidR="000D74DF" w:rsidRPr="004813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газета»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64</w:t>
            </w:r>
          </w:p>
        </w:tc>
      </w:tr>
    </w:tbl>
    <w:p w:rsidR="00621658" w:rsidRDefault="00621658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76" w:type="dxa"/>
        <w:tblInd w:w="5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5240"/>
        <w:gridCol w:w="4536"/>
      </w:tblGrid>
      <w:tr w:rsidR="00453207" w:rsidTr="00F22718">
        <w:trPr>
          <w:trHeight w:val="100"/>
        </w:trPr>
        <w:tc>
          <w:tcPr>
            <w:tcW w:w="9776" w:type="dxa"/>
            <w:gridSpan w:val="2"/>
            <w:tcBorders>
              <w:top w:val="nil"/>
              <w:bottom w:val="nil"/>
            </w:tcBorders>
          </w:tcPr>
          <w:p w:rsidR="00453207" w:rsidRDefault="00453207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принимались предложения и замечания участников</w:t>
            </w:r>
          </w:p>
        </w:tc>
      </w:tr>
      <w:tr w:rsidR="00453207" w:rsidTr="00183E03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c>
          <w:tcPr>
            <w:tcW w:w="5240" w:type="dxa"/>
            <w:tcBorders>
              <w:top w:val="nil"/>
              <w:bottom w:val="nil"/>
            </w:tcBorders>
          </w:tcPr>
          <w:p w:rsidR="00453207" w:rsidRDefault="00453207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или </w:t>
            </w:r>
            <w:r w:rsidRPr="00B225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публичных слушаний</w:t>
            </w:r>
          </w:p>
        </w:tc>
        <w:tc>
          <w:tcPr>
            <w:tcW w:w="4536" w:type="dxa"/>
            <w:tcBorders>
              <w:top w:val="nil"/>
            </w:tcBorders>
          </w:tcPr>
          <w:p w:rsidR="00453207" w:rsidRPr="001B1EAF" w:rsidRDefault="001B1EAF" w:rsidP="001B1EAF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="008D506C">
              <w:rPr>
                <w:rFonts w:ascii="Times New Roman" w:hAnsi="Times New Roman" w:cs="Times New Roman"/>
                <w:i/>
                <w:sz w:val="28"/>
                <w:szCs w:val="28"/>
              </w:rPr>
              <w:t>с 22 мая  2023</w:t>
            </w:r>
            <w:r w:rsidRPr="001B1E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 </w:t>
            </w:r>
          </w:p>
        </w:tc>
      </w:tr>
      <w:tr w:rsidR="00453207" w:rsidTr="00183E03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40"/>
        </w:trPr>
        <w:tc>
          <w:tcPr>
            <w:tcW w:w="5240" w:type="dxa"/>
            <w:tcBorders>
              <w:top w:val="nil"/>
              <w:bottom w:val="nil"/>
            </w:tcBorders>
          </w:tcPr>
          <w:p w:rsidR="00453207" w:rsidRDefault="00183E03" w:rsidP="00183E0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54BCE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536" w:type="dxa"/>
            <w:tcBorders>
              <w:bottom w:val="nil"/>
            </w:tcBorders>
          </w:tcPr>
          <w:p w:rsidR="00453207" w:rsidRPr="00796519" w:rsidRDefault="00453207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207" w:rsidTr="00F22718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66"/>
        </w:trPr>
        <w:tc>
          <w:tcPr>
            <w:tcW w:w="9776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453207" w:rsidRPr="001B1EAF" w:rsidRDefault="008D506C" w:rsidP="001B1EAF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 2</w:t>
            </w:r>
            <w:r w:rsidR="007A3FC0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июня2023</w:t>
            </w:r>
            <w:r w:rsidR="001B1EAF" w:rsidRPr="001B1E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</w:p>
        </w:tc>
      </w:tr>
      <w:tr w:rsidR="00AC5211" w:rsidTr="00F22718">
        <w:trPr>
          <w:trHeight w:val="100"/>
        </w:trPr>
        <w:tc>
          <w:tcPr>
            <w:tcW w:w="9776" w:type="dxa"/>
            <w:gridSpan w:val="2"/>
            <w:tcBorders>
              <w:top w:val="nil"/>
              <w:bottom w:val="nil"/>
            </w:tcBorders>
          </w:tcPr>
          <w:p w:rsidR="00AC5211" w:rsidRDefault="00AC5211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211">
              <w:rPr>
                <w:rFonts w:ascii="Times New Roman" w:hAnsi="Times New Roman" w:cs="Times New Roman"/>
                <w:sz w:val="28"/>
                <w:szCs w:val="28"/>
              </w:rPr>
              <w:t>Информация о территории, в пределах которой проводятся общественные</w:t>
            </w:r>
          </w:p>
        </w:tc>
      </w:tr>
      <w:tr w:rsidR="00AC5211" w:rsidTr="006F1057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c>
          <w:tcPr>
            <w:tcW w:w="5240" w:type="dxa"/>
            <w:tcBorders>
              <w:top w:val="nil"/>
              <w:bottom w:val="nil"/>
            </w:tcBorders>
          </w:tcPr>
          <w:p w:rsidR="00AC5211" w:rsidRDefault="00AC5211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обсуждения или </w:t>
            </w:r>
            <w:r w:rsidRPr="001B1E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публичные слушания</w:t>
            </w:r>
          </w:p>
        </w:tc>
        <w:tc>
          <w:tcPr>
            <w:tcW w:w="4536" w:type="dxa"/>
            <w:tcBorders>
              <w:top w:val="nil"/>
            </w:tcBorders>
          </w:tcPr>
          <w:p w:rsidR="00AC5211" w:rsidRPr="00571562" w:rsidRDefault="009A315E" w:rsidP="00571562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1562">
              <w:rPr>
                <w:rFonts w:ascii="Times New Roman" w:hAnsi="Times New Roman" w:cs="Times New Roman"/>
                <w:i/>
                <w:sz w:val="28"/>
                <w:szCs w:val="28"/>
              </w:rPr>
              <w:t>территориальн</w:t>
            </w:r>
            <w:r w:rsidR="00571562" w:rsidRPr="00571562">
              <w:rPr>
                <w:rFonts w:ascii="Times New Roman" w:hAnsi="Times New Roman" w:cs="Times New Roman"/>
                <w:i/>
                <w:sz w:val="28"/>
                <w:szCs w:val="28"/>
              </w:rPr>
              <w:t>ая</w:t>
            </w:r>
            <w:r w:rsidRPr="005715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зон</w:t>
            </w:r>
            <w:r w:rsidR="00571562" w:rsidRPr="00571562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</w:tr>
      <w:tr w:rsidR="00AC5211" w:rsidTr="00183E03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40"/>
        </w:trPr>
        <w:tc>
          <w:tcPr>
            <w:tcW w:w="5240" w:type="dxa"/>
            <w:tcBorders>
              <w:top w:val="nil"/>
              <w:bottom w:val="nil"/>
            </w:tcBorders>
          </w:tcPr>
          <w:p w:rsidR="00AC5211" w:rsidRDefault="00183E03" w:rsidP="00183E0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54BCE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536" w:type="dxa"/>
            <w:tcBorders>
              <w:bottom w:val="nil"/>
            </w:tcBorders>
          </w:tcPr>
          <w:p w:rsidR="00AC5211" w:rsidRPr="00796519" w:rsidRDefault="00AC5211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5211" w:rsidTr="00F22718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66"/>
        </w:trPr>
        <w:tc>
          <w:tcPr>
            <w:tcW w:w="9776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AC5211" w:rsidRPr="00571562" w:rsidRDefault="00571562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1562">
              <w:rPr>
                <w:rFonts w:ascii="Times New Roman" w:hAnsi="Times New Roman" w:cs="Times New Roman"/>
                <w:i/>
                <w:sz w:val="28"/>
                <w:szCs w:val="28"/>
              </w:rPr>
              <w:t>«З</w:t>
            </w:r>
            <w:r w:rsidR="008D506C">
              <w:rPr>
                <w:rFonts w:ascii="Times New Roman" w:hAnsi="Times New Roman" w:cs="Times New Roman"/>
                <w:i/>
                <w:sz w:val="28"/>
                <w:szCs w:val="28"/>
              </w:rPr>
              <w:t>она производственных объектов, инженерной и  транспортной инфраструктуры » (П</w:t>
            </w:r>
            <w:r w:rsidRPr="0057156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8D50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границах которой располагается земельный участок</w:t>
            </w:r>
          </w:p>
        </w:tc>
      </w:tr>
      <w:tr w:rsidR="00AC5211" w:rsidTr="00CE50D9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312"/>
        </w:trPr>
        <w:tc>
          <w:tcPr>
            <w:tcW w:w="9776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</w:tcPr>
          <w:p w:rsidR="00CE50D9" w:rsidRPr="00571562" w:rsidRDefault="00CE50D9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15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кадастровым номером</w:t>
            </w:r>
            <w:r w:rsidR="008D50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34:27:110003:1436</w:t>
            </w:r>
          </w:p>
        </w:tc>
      </w:tr>
      <w:tr w:rsidR="00CE50D9" w:rsidTr="00CE50D9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336"/>
        </w:trPr>
        <w:tc>
          <w:tcPr>
            <w:tcW w:w="9776" w:type="dxa"/>
            <w:gridSpan w:val="2"/>
            <w:tcBorders>
              <w:top w:val="single" w:sz="4" w:space="0" w:color="auto"/>
            </w:tcBorders>
          </w:tcPr>
          <w:p w:rsidR="00CE50D9" w:rsidRPr="00571562" w:rsidRDefault="00CE50D9" w:rsidP="00AF2912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E1D24" w:rsidRDefault="00DE1D24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76" w:type="dxa"/>
        <w:tblInd w:w="5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9067"/>
        <w:gridCol w:w="709"/>
      </w:tblGrid>
      <w:tr w:rsidR="00DE1D24" w:rsidTr="00DE1D24">
        <w:trPr>
          <w:trHeight w:val="100"/>
        </w:trPr>
        <w:tc>
          <w:tcPr>
            <w:tcW w:w="9776" w:type="dxa"/>
            <w:gridSpan w:val="2"/>
            <w:tcBorders>
              <w:top w:val="nil"/>
            </w:tcBorders>
          </w:tcPr>
          <w:p w:rsidR="00DE1D24" w:rsidRDefault="001418F3" w:rsidP="00DE1D2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участников общественных обсуждений или публичных слушаний, постоянно проживающих на территории, в пределах</w:t>
            </w:r>
          </w:p>
        </w:tc>
      </w:tr>
      <w:tr w:rsidR="006F1057" w:rsidTr="001418F3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c>
          <w:tcPr>
            <w:tcW w:w="9067" w:type="dxa"/>
            <w:tcBorders>
              <w:top w:val="nil"/>
              <w:bottom w:val="nil"/>
            </w:tcBorders>
          </w:tcPr>
          <w:p w:rsidR="006F1057" w:rsidRDefault="001418F3" w:rsidP="00DE1D2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E1D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DE1D24">
              <w:rPr>
                <w:rFonts w:ascii="Times New Roman" w:hAnsi="Times New Roman" w:cs="Times New Roman"/>
                <w:sz w:val="28"/>
                <w:szCs w:val="28"/>
              </w:rPr>
              <w:t>рой</w:t>
            </w:r>
            <w:proofErr w:type="gramEnd"/>
            <w:r w:rsidR="00DE1D24">
              <w:rPr>
                <w:rFonts w:ascii="Times New Roman" w:hAnsi="Times New Roman" w:cs="Times New Roman"/>
                <w:sz w:val="28"/>
                <w:szCs w:val="28"/>
              </w:rPr>
              <w:t xml:space="preserve"> проводятся общественные обсуждения или публичные слушания</w:t>
            </w:r>
          </w:p>
        </w:tc>
        <w:tc>
          <w:tcPr>
            <w:tcW w:w="709" w:type="dxa"/>
            <w:tcBorders>
              <w:top w:val="nil"/>
            </w:tcBorders>
          </w:tcPr>
          <w:p w:rsidR="006F1057" w:rsidRDefault="006F1057" w:rsidP="00DE1D2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057" w:rsidTr="001418F3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40"/>
        </w:trPr>
        <w:tc>
          <w:tcPr>
            <w:tcW w:w="9067" w:type="dxa"/>
            <w:tcBorders>
              <w:top w:val="nil"/>
              <w:bottom w:val="nil"/>
            </w:tcBorders>
          </w:tcPr>
          <w:p w:rsidR="006F1057" w:rsidRDefault="006F1057" w:rsidP="00DE1D2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r w:rsidRPr="00654BCE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</w:tcPr>
          <w:p w:rsidR="006F1057" w:rsidRPr="00796519" w:rsidRDefault="006F1057" w:rsidP="00DE1D2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1057" w:rsidTr="00DE1D24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66"/>
        </w:trPr>
        <w:tc>
          <w:tcPr>
            <w:tcW w:w="9776" w:type="dxa"/>
            <w:gridSpan w:val="2"/>
            <w:tcBorders>
              <w:top w:val="nil"/>
              <w:bottom w:val="single" w:sz="4" w:space="0" w:color="auto"/>
            </w:tcBorders>
          </w:tcPr>
          <w:p w:rsidR="006F1057" w:rsidRPr="00B7308C" w:rsidRDefault="00B7308C" w:rsidP="00DE1D2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571562" w:rsidRPr="00B7308C">
              <w:rPr>
                <w:rFonts w:ascii="Times New Roman" w:hAnsi="Times New Roman" w:cs="Times New Roman"/>
                <w:i/>
                <w:sz w:val="28"/>
                <w:szCs w:val="28"/>
              </w:rPr>
              <w:t>е поступали</w:t>
            </w:r>
          </w:p>
        </w:tc>
      </w:tr>
      <w:tr w:rsidR="006F1057" w:rsidTr="00DE1D24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05"/>
        </w:trPr>
        <w:tc>
          <w:tcPr>
            <w:tcW w:w="9776" w:type="dxa"/>
            <w:gridSpan w:val="2"/>
            <w:tcBorders>
              <w:top w:val="single" w:sz="4" w:space="0" w:color="auto"/>
              <w:bottom w:val="nil"/>
            </w:tcBorders>
          </w:tcPr>
          <w:p w:rsidR="006F1057" w:rsidRPr="001B4037" w:rsidRDefault="006F1057" w:rsidP="00DE1D2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E1D24">
              <w:rPr>
                <w:rFonts w:ascii="Times New Roman" w:hAnsi="Times New Roman" w:cs="Times New Roman"/>
                <w:sz w:val="16"/>
                <w:szCs w:val="16"/>
              </w:rPr>
              <w:t>указывается Ф.И.О., место проживания, суть вопроса)</w:t>
            </w:r>
          </w:p>
        </w:tc>
      </w:tr>
      <w:tr w:rsidR="006F1057" w:rsidTr="00FC175E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329"/>
        </w:trPr>
        <w:tc>
          <w:tcPr>
            <w:tcW w:w="9776" w:type="dxa"/>
            <w:gridSpan w:val="2"/>
            <w:tcBorders>
              <w:top w:val="nil"/>
            </w:tcBorders>
            <w:vAlign w:val="bottom"/>
          </w:tcPr>
          <w:p w:rsidR="006F1057" w:rsidRDefault="006F1057" w:rsidP="00DE1D2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1057" w:rsidRDefault="006F1057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76" w:type="dxa"/>
        <w:tblInd w:w="5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2830"/>
        <w:gridCol w:w="6946"/>
      </w:tblGrid>
      <w:tr w:rsidR="001418F3" w:rsidTr="00F22718">
        <w:trPr>
          <w:trHeight w:val="100"/>
        </w:trPr>
        <w:tc>
          <w:tcPr>
            <w:tcW w:w="9776" w:type="dxa"/>
            <w:gridSpan w:val="2"/>
            <w:tcBorders>
              <w:top w:val="nil"/>
            </w:tcBorders>
          </w:tcPr>
          <w:p w:rsidR="001418F3" w:rsidRDefault="001418F3" w:rsidP="001418F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 и замечания иных  участников общественных обсуждений или </w:t>
            </w:r>
          </w:p>
        </w:tc>
      </w:tr>
      <w:tr w:rsidR="001418F3" w:rsidTr="001418F3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c>
          <w:tcPr>
            <w:tcW w:w="2830" w:type="dxa"/>
            <w:tcBorders>
              <w:top w:val="nil"/>
              <w:bottom w:val="nil"/>
            </w:tcBorders>
          </w:tcPr>
          <w:p w:rsidR="001418F3" w:rsidRDefault="001418F3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</w:p>
        </w:tc>
        <w:tc>
          <w:tcPr>
            <w:tcW w:w="6946" w:type="dxa"/>
            <w:tcBorders>
              <w:top w:val="nil"/>
            </w:tcBorders>
          </w:tcPr>
          <w:p w:rsidR="001418F3" w:rsidRDefault="00B7308C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н</w:t>
            </w:r>
            <w:r w:rsidRPr="00B7308C">
              <w:rPr>
                <w:rFonts w:ascii="Times New Roman" w:hAnsi="Times New Roman" w:cs="Times New Roman"/>
                <w:i/>
                <w:sz w:val="28"/>
                <w:szCs w:val="28"/>
              </w:rPr>
              <w:t>е поступали</w:t>
            </w:r>
          </w:p>
        </w:tc>
      </w:tr>
      <w:tr w:rsidR="001418F3" w:rsidTr="001418F3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40"/>
        </w:trPr>
        <w:tc>
          <w:tcPr>
            <w:tcW w:w="2830" w:type="dxa"/>
            <w:tcBorders>
              <w:top w:val="nil"/>
              <w:bottom w:val="nil"/>
            </w:tcBorders>
          </w:tcPr>
          <w:p w:rsidR="001418F3" w:rsidRDefault="001418F3" w:rsidP="00F2271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r w:rsidRPr="00654BCE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946" w:type="dxa"/>
            <w:tcBorders>
              <w:bottom w:val="nil"/>
            </w:tcBorders>
          </w:tcPr>
          <w:p w:rsidR="001418F3" w:rsidRPr="00796519" w:rsidRDefault="001418F3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8F3" w:rsidTr="00F22718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66"/>
        </w:trPr>
        <w:tc>
          <w:tcPr>
            <w:tcW w:w="9776" w:type="dxa"/>
            <w:gridSpan w:val="2"/>
            <w:tcBorders>
              <w:top w:val="nil"/>
              <w:bottom w:val="single" w:sz="4" w:space="0" w:color="auto"/>
            </w:tcBorders>
          </w:tcPr>
          <w:p w:rsidR="001418F3" w:rsidRPr="009071BB" w:rsidRDefault="001418F3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8F3" w:rsidTr="00F22718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05"/>
        </w:trPr>
        <w:tc>
          <w:tcPr>
            <w:tcW w:w="9776" w:type="dxa"/>
            <w:gridSpan w:val="2"/>
            <w:tcBorders>
              <w:top w:val="single" w:sz="4" w:space="0" w:color="auto"/>
              <w:bottom w:val="nil"/>
            </w:tcBorders>
          </w:tcPr>
          <w:p w:rsidR="001418F3" w:rsidRPr="001B4037" w:rsidRDefault="001418F3" w:rsidP="00F2271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(указывается Ф.И.О., место проживания, суть вопроса)</w:t>
            </w:r>
          </w:p>
        </w:tc>
      </w:tr>
      <w:tr w:rsidR="00E35661" w:rsidTr="00F22718">
        <w:trPr>
          <w:trHeight w:val="100"/>
        </w:trPr>
        <w:tc>
          <w:tcPr>
            <w:tcW w:w="9776" w:type="dxa"/>
            <w:gridSpan w:val="2"/>
            <w:tcBorders>
              <w:top w:val="nil"/>
              <w:bottom w:val="nil"/>
            </w:tcBorders>
          </w:tcPr>
          <w:p w:rsidR="00E35661" w:rsidRDefault="00E35661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  <w:r w:rsidR="00183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участниках общественных обсуждений или публичных слушаний (</w:t>
            </w:r>
            <w:r w:rsidRPr="000171D3">
              <w:rPr>
                <w:rFonts w:ascii="Times New Roman" w:hAnsi="Times New Roman" w:cs="Times New Roman"/>
                <w:sz w:val="28"/>
                <w:szCs w:val="28"/>
              </w:rPr>
              <w:t>фамили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171D3">
              <w:rPr>
                <w:rFonts w:ascii="Times New Roman" w:hAnsi="Times New Roman" w:cs="Times New Roman"/>
                <w:sz w:val="28"/>
                <w:szCs w:val="28"/>
              </w:rPr>
              <w:t>, имя, отчество (при наличии), 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171D3">
              <w:rPr>
                <w:rFonts w:ascii="Times New Roman" w:hAnsi="Times New Roman" w:cs="Times New Roman"/>
                <w:sz w:val="28"/>
                <w:szCs w:val="28"/>
              </w:rPr>
              <w:t xml:space="preserve"> рождения, адрес места жительства (регистраци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171D3">
              <w:rPr>
                <w:rFonts w:ascii="Times New Roman" w:hAnsi="Times New Roman" w:cs="Times New Roman"/>
                <w:sz w:val="28"/>
                <w:szCs w:val="28"/>
              </w:rPr>
              <w:t>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      </w:r>
            <w:proofErr w:type="gramEnd"/>
          </w:p>
        </w:tc>
      </w:tr>
      <w:tr w:rsidR="00E35661" w:rsidTr="00425E08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330"/>
        </w:trPr>
        <w:tc>
          <w:tcPr>
            <w:tcW w:w="9776" w:type="dxa"/>
            <w:gridSpan w:val="2"/>
            <w:tcBorders>
              <w:top w:val="nil"/>
              <w:bottom w:val="single" w:sz="4" w:space="0" w:color="auto"/>
            </w:tcBorders>
          </w:tcPr>
          <w:p w:rsidR="00425E08" w:rsidRPr="00894D8C" w:rsidRDefault="007A3FC0" w:rsidP="007A3FC0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Котов Вячеслав Владимирович, 07.12.1961 </w:t>
            </w:r>
            <w:r w:rsidR="003F7EB9" w:rsidRPr="00894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года рождения, </w:t>
            </w:r>
            <w:r w:rsidR="00084415" w:rsidRPr="00894D8C">
              <w:rPr>
                <w:rFonts w:ascii="Times New Roman" w:hAnsi="Times New Roman" w:cs="Times New Roman"/>
                <w:i/>
                <w:sz w:val="28"/>
                <w:szCs w:val="28"/>
              </w:rPr>
              <w:t>Россия</w:t>
            </w:r>
          </w:p>
        </w:tc>
      </w:tr>
      <w:tr w:rsidR="00425E08" w:rsidTr="00425E08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361"/>
        </w:trPr>
        <w:tc>
          <w:tcPr>
            <w:tcW w:w="9776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425E08" w:rsidRPr="00894D8C" w:rsidRDefault="007A3FC0" w:rsidP="00425E08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Тульская область,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Дедиловский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район, п. Бородино</w:t>
            </w:r>
            <w:proofErr w:type="gramStart"/>
            <w:r w:rsidR="004024E5">
              <w:rPr>
                <w:rFonts w:ascii="Times New Roman" w:hAnsi="Times New Roman" w:cs="Times New Roman"/>
                <w:i/>
                <w:sz w:val="28"/>
                <w:szCs w:val="28"/>
              </w:rPr>
              <w:t>,(</w:t>
            </w:r>
            <w:proofErr w:type="gramEnd"/>
            <w:r w:rsidR="004024E5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приложение:</w:t>
            </w:r>
            <w:r w:rsidR="00425E08" w:rsidRPr="00894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5661" w:rsidTr="00F22718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163"/>
        </w:trPr>
        <w:tc>
          <w:tcPr>
            <w:tcW w:w="9776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</w:tcPr>
          <w:p w:rsidR="00E35661" w:rsidRPr="00894D8C" w:rsidRDefault="005A12AB" w:rsidP="00894D8C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4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894D8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7A3F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паспорт серии 18 05 № 822091 дата выдачи 14.12.2006г </w:t>
            </w:r>
            <w:r w:rsidR="00425E08" w:rsidRPr="00894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End"/>
          </w:p>
        </w:tc>
      </w:tr>
      <w:tr w:rsidR="00E35661" w:rsidTr="00F22718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163"/>
        </w:trPr>
        <w:tc>
          <w:tcPr>
            <w:tcW w:w="9776" w:type="dxa"/>
            <w:gridSpan w:val="2"/>
            <w:tcBorders>
              <w:top w:val="single" w:sz="4" w:space="0" w:color="auto"/>
            </w:tcBorders>
          </w:tcPr>
          <w:p w:rsidR="00E35661" w:rsidRPr="00894D8C" w:rsidRDefault="007A3FC0" w:rsidP="00894D8C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Серафимовичским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РОВД</w:t>
            </w:r>
            <w:r w:rsidR="004024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Волгоградской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области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25E08" w:rsidRPr="00894D8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</w:tr>
    </w:tbl>
    <w:p w:rsidR="00E35661" w:rsidRDefault="00E35661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643CA" w:rsidRDefault="005643CA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4B47" w:rsidRDefault="001B4B47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00B21" w:rsidRDefault="007A3FC0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F0773">
        <w:rPr>
          <w:rFonts w:ascii="Times New Roman" w:hAnsi="Times New Roman" w:cs="Times New Roman"/>
          <w:sz w:val="28"/>
          <w:szCs w:val="28"/>
        </w:rPr>
        <w:t>к</w:t>
      </w:r>
      <w:r w:rsidR="008D3E0A">
        <w:rPr>
          <w:rFonts w:ascii="Times New Roman" w:hAnsi="Times New Roman" w:cs="Times New Roman"/>
          <w:sz w:val="28"/>
          <w:szCs w:val="28"/>
        </w:rPr>
        <w:t>омиссии</w:t>
      </w:r>
      <w:r w:rsidR="00ED5568">
        <w:rPr>
          <w:rFonts w:ascii="Times New Roman" w:hAnsi="Times New Roman" w:cs="Times New Roman"/>
          <w:sz w:val="28"/>
          <w:szCs w:val="28"/>
        </w:rPr>
        <w:t xml:space="preserve">  </w:t>
      </w:r>
      <w:r w:rsidR="00425E08">
        <w:rPr>
          <w:rFonts w:ascii="Times New Roman" w:hAnsi="Times New Roman" w:cs="Times New Roman"/>
          <w:sz w:val="28"/>
          <w:szCs w:val="28"/>
        </w:rPr>
        <w:t>_________</w:t>
      </w:r>
      <w:r w:rsidR="003F0773">
        <w:rPr>
          <w:rFonts w:ascii="Times New Roman" w:hAnsi="Times New Roman" w:cs="Times New Roman"/>
          <w:sz w:val="28"/>
          <w:szCs w:val="28"/>
        </w:rPr>
        <w:t>_____________________З.П. Игошева</w:t>
      </w:r>
    </w:p>
    <w:p w:rsidR="00894D8C" w:rsidRDefault="00894D8C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2A5B" w:rsidRPr="000E00FC" w:rsidRDefault="003F0773" w:rsidP="000E00F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</w:t>
      </w:r>
      <w:r w:rsidR="008D3E0A">
        <w:rPr>
          <w:rFonts w:ascii="Times New Roman" w:hAnsi="Times New Roman" w:cs="Times New Roman"/>
          <w:sz w:val="28"/>
          <w:szCs w:val="28"/>
        </w:rPr>
        <w:t xml:space="preserve">омиссии       </w:t>
      </w:r>
      <w:r w:rsidR="00ED5568">
        <w:rPr>
          <w:rFonts w:ascii="Times New Roman" w:hAnsi="Times New Roman" w:cs="Times New Roman"/>
          <w:sz w:val="28"/>
          <w:szCs w:val="28"/>
        </w:rPr>
        <w:t xml:space="preserve">  </w:t>
      </w:r>
      <w:r w:rsidR="00425E0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E00FC">
        <w:rPr>
          <w:rFonts w:ascii="Times New Roman" w:hAnsi="Times New Roman" w:cs="Times New Roman"/>
          <w:sz w:val="28"/>
          <w:szCs w:val="28"/>
        </w:rPr>
        <w:t xml:space="preserve">_______________   Т.Е.  </w:t>
      </w:r>
      <w:proofErr w:type="spellStart"/>
      <w:r w:rsidR="000E00FC">
        <w:rPr>
          <w:rFonts w:ascii="Times New Roman" w:hAnsi="Times New Roman" w:cs="Times New Roman"/>
          <w:sz w:val="28"/>
          <w:szCs w:val="28"/>
        </w:rPr>
        <w:t>Пирязева</w:t>
      </w:r>
      <w:proofErr w:type="spellEnd"/>
    </w:p>
    <w:p w:rsidR="00FF2A5B" w:rsidRDefault="00FF2A5B" w:rsidP="009A08AD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FF2A5B" w:rsidRDefault="00FF2A5B" w:rsidP="009A08AD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FF2A5B" w:rsidRDefault="00FF2A5B" w:rsidP="009A08AD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FF2A5B" w:rsidRDefault="00FF2A5B" w:rsidP="009A08AD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441141" w:rsidRDefault="00441141" w:rsidP="00BC46EC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Ind w:w="709" w:type="dxa"/>
        <w:tblLook w:val="04A0"/>
      </w:tblPr>
      <w:tblGrid>
        <w:gridCol w:w="8505"/>
      </w:tblGrid>
      <w:tr w:rsidR="0070609A" w:rsidTr="004D7285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0609A" w:rsidRDefault="0070609A" w:rsidP="0070609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</w:t>
            </w:r>
          </w:p>
        </w:tc>
      </w:tr>
      <w:tr w:rsidR="0070609A" w:rsidTr="004D7285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0609A" w:rsidRPr="004D7285" w:rsidRDefault="0070609A" w:rsidP="004D728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</w:t>
            </w:r>
            <w:r w:rsidRPr="00654BCE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обсуждений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r w:rsidRPr="00654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4D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публичных слушаний</w:t>
            </w:r>
          </w:p>
        </w:tc>
      </w:tr>
      <w:tr w:rsidR="0070609A" w:rsidTr="004D7285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0609A" w:rsidRPr="00310F8A" w:rsidRDefault="0070609A" w:rsidP="00F22718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54BCE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F5488E" w:rsidRPr="00725340" w:rsidRDefault="00F5488E" w:rsidP="00E17920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360F27" w:rsidRDefault="00E17920" w:rsidP="00C4380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17920">
        <w:rPr>
          <w:rFonts w:ascii="Times New Roman" w:hAnsi="Times New Roman" w:cs="Times New Roman"/>
          <w:sz w:val="28"/>
          <w:szCs w:val="28"/>
        </w:rPr>
        <w:t>Дата «</w:t>
      </w:r>
      <w:r w:rsidR="007A3FC0">
        <w:rPr>
          <w:rFonts w:ascii="Times New Roman" w:hAnsi="Times New Roman" w:cs="Times New Roman"/>
          <w:i/>
          <w:sz w:val="28"/>
          <w:szCs w:val="28"/>
        </w:rPr>
        <w:t>20» июня 2023</w:t>
      </w:r>
      <w:r w:rsidR="00894D8C" w:rsidRPr="001132DD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Pr="00E17920">
        <w:rPr>
          <w:rFonts w:ascii="Times New Roman" w:hAnsi="Times New Roman" w:cs="Times New Roman"/>
          <w:sz w:val="28"/>
          <w:szCs w:val="28"/>
        </w:rPr>
        <w:t>»</w:t>
      </w:r>
    </w:p>
    <w:p w:rsidR="00C4380D" w:rsidRDefault="00C4380D" w:rsidP="00C4380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76" w:type="dxa"/>
        <w:tblInd w:w="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838"/>
        <w:gridCol w:w="7938"/>
      </w:tblGrid>
      <w:tr w:rsidR="00C4380D" w:rsidTr="00F24071">
        <w:tc>
          <w:tcPr>
            <w:tcW w:w="1838" w:type="dxa"/>
            <w:vMerge w:val="restart"/>
            <w:tcBorders>
              <w:top w:val="nil"/>
              <w:bottom w:val="nil"/>
            </w:tcBorders>
          </w:tcPr>
          <w:p w:rsidR="00C4380D" w:rsidRDefault="00C4380D" w:rsidP="00F2407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</w:t>
            </w:r>
            <w:r w:rsidRPr="00654BCE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7938" w:type="dxa"/>
            <w:tcBorders>
              <w:top w:val="nil"/>
            </w:tcBorders>
          </w:tcPr>
          <w:p w:rsidR="00C4380D" w:rsidRPr="00FF2A5B" w:rsidRDefault="00025EAA" w:rsidP="00FF2A5B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2A5B">
              <w:rPr>
                <w:rFonts w:ascii="Times New Roman" w:hAnsi="Times New Roman" w:cs="Times New Roman"/>
                <w:i/>
                <w:sz w:val="28"/>
                <w:szCs w:val="28"/>
              </w:rPr>
              <w:t>решения о предоставлении разрешения на  отклонение</w:t>
            </w:r>
          </w:p>
        </w:tc>
      </w:tr>
      <w:tr w:rsidR="00C4380D" w:rsidTr="00F24071">
        <w:trPr>
          <w:trHeight w:val="240"/>
        </w:trPr>
        <w:tc>
          <w:tcPr>
            <w:tcW w:w="1838" w:type="dxa"/>
            <w:vMerge/>
            <w:tcBorders>
              <w:top w:val="single" w:sz="4" w:space="0" w:color="000000" w:themeColor="text1"/>
              <w:bottom w:val="nil"/>
            </w:tcBorders>
          </w:tcPr>
          <w:p w:rsidR="00C4380D" w:rsidRDefault="00C4380D" w:rsidP="00F2407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:rsidR="00C4380D" w:rsidRPr="00FF2A5B" w:rsidRDefault="00C4380D" w:rsidP="00FF2A5B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F2A5B">
              <w:rPr>
                <w:rFonts w:ascii="Times New Roman" w:hAnsi="Times New Roman" w:cs="Times New Roman"/>
                <w:i/>
                <w:sz w:val="16"/>
                <w:szCs w:val="16"/>
              </w:rPr>
              <w:t>(название проекта,</w:t>
            </w:r>
            <w:r w:rsidRPr="00FF2A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F2A5B">
              <w:rPr>
                <w:rFonts w:ascii="Times New Roman" w:hAnsi="Times New Roman" w:cs="Times New Roman"/>
                <w:i/>
                <w:sz w:val="16"/>
                <w:szCs w:val="16"/>
              </w:rPr>
              <w:t>подлежащего рассмотрению на общественных обсуждениях или публичных слушаниях)</w:t>
            </w:r>
          </w:p>
        </w:tc>
      </w:tr>
      <w:tr w:rsidR="00025EAA" w:rsidTr="00F24071">
        <w:trPr>
          <w:trHeight w:val="266"/>
        </w:trPr>
        <w:tc>
          <w:tcPr>
            <w:tcW w:w="9776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025EAA" w:rsidRPr="00FF2A5B" w:rsidRDefault="00025EAA" w:rsidP="00FF2A5B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2A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предельных параметров разрешенного строительства, реконструкции </w:t>
            </w:r>
          </w:p>
        </w:tc>
      </w:tr>
      <w:tr w:rsidR="00025EAA" w:rsidTr="00F24071">
        <w:trPr>
          <w:trHeight w:val="329"/>
        </w:trPr>
        <w:tc>
          <w:tcPr>
            <w:tcW w:w="9776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</w:tcPr>
          <w:p w:rsidR="00025EAA" w:rsidRPr="00FF2A5B" w:rsidRDefault="00025EAA" w:rsidP="00FF2A5B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2A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объекта капитального строительства для земельного участка </w:t>
            </w:r>
            <w:proofErr w:type="gramStart"/>
            <w:r w:rsidRPr="00FF2A5B">
              <w:rPr>
                <w:rFonts w:ascii="Times New Roman" w:hAnsi="Times New Roman" w:cs="Times New Roman"/>
                <w:i/>
                <w:sz w:val="28"/>
                <w:szCs w:val="28"/>
              </w:rPr>
              <w:t>кадастровый</w:t>
            </w:r>
            <w:proofErr w:type="gramEnd"/>
            <w:r w:rsidRPr="00FF2A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025EAA" w:rsidTr="00FF2A5B">
        <w:trPr>
          <w:trHeight w:val="4068"/>
        </w:trPr>
        <w:tc>
          <w:tcPr>
            <w:tcW w:w="9776" w:type="dxa"/>
            <w:gridSpan w:val="2"/>
            <w:tcBorders>
              <w:top w:val="single" w:sz="4" w:space="0" w:color="auto"/>
            </w:tcBorders>
          </w:tcPr>
          <w:p w:rsidR="00FF2A5B" w:rsidRPr="00FF2A5B" w:rsidRDefault="00FF2A5B" w:rsidP="00FF2A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2A5B">
              <w:rPr>
                <w:rFonts w:ascii="Times New Roman" w:hAnsi="Times New Roman" w:cs="Times New Roman"/>
                <w:i/>
                <w:sz w:val="28"/>
                <w:szCs w:val="28"/>
              </w:rPr>
              <w:t>номер 34:27:110003</w:t>
            </w:r>
            <w:r w:rsidR="00025EAA" w:rsidRPr="00FF2A5B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FF2A5B">
              <w:rPr>
                <w:rFonts w:ascii="Times New Roman" w:hAnsi="Times New Roman" w:cs="Times New Roman"/>
                <w:i/>
                <w:sz w:val="28"/>
                <w:szCs w:val="28"/>
              </w:rPr>
              <w:t>1436</w:t>
            </w:r>
            <w:r w:rsidR="003F0773" w:rsidRPr="00FF2A5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по адресу: Россия, Волгоградская область, Сер</w:t>
            </w:r>
            <w:r w:rsidRPr="00FF2A5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афимовичский район, х</w:t>
            </w:r>
            <w:proofErr w:type="gramStart"/>
            <w:r w:rsidRPr="00FF2A5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.Б</w:t>
            </w:r>
            <w:proofErr w:type="gramEnd"/>
            <w:r w:rsidRPr="00FF2A5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ольшой, ул. Степная, д.14</w:t>
            </w:r>
            <w:r w:rsidRPr="00FF2A5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FF2A5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 части уменьшения минимального отступа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с 3 метров до 1 метра. Об</w:t>
            </w:r>
            <w:r w:rsidRPr="00FF2A5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FF2A5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отклонении от максимального процента застройки в границах земельного участка, </w:t>
            </w:r>
            <w:proofErr w:type="gramStart"/>
            <w:r w:rsidRPr="00FF2A5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определяемый</w:t>
            </w:r>
            <w:proofErr w:type="gramEnd"/>
            <w:r w:rsidRPr="00FF2A5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как отношение суммарной площади земельного участка, которая может быть застроена, ко всей площади земельного участка 80%, равного  проценту застройки ко всей площади земельного участка  расположенного по адресу: </w:t>
            </w:r>
            <w:r w:rsidRPr="00FF2A5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 xml:space="preserve">Россия, Волгоградская область,   Серафимовичский район, х. Большой, улица Степная, д.14  на </w:t>
            </w:r>
            <w:r w:rsidRPr="00FF2A5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81%</w:t>
            </w:r>
            <w:r w:rsidRPr="00FF2A5B">
              <w:rPr>
                <w:i/>
                <w:sz w:val="28"/>
                <w:szCs w:val="28"/>
              </w:rPr>
              <w:t xml:space="preserve"> </w:t>
            </w:r>
          </w:p>
          <w:p w:rsidR="00025EAA" w:rsidRPr="00FF2A5B" w:rsidRDefault="00025EAA" w:rsidP="00FF2A5B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4380D" w:rsidRDefault="00C4380D" w:rsidP="00BC46E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76" w:type="dxa"/>
        <w:tblInd w:w="5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9776"/>
      </w:tblGrid>
      <w:tr w:rsidR="00A1765D" w:rsidTr="00360F27">
        <w:trPr>
          <w:trHeight w:val="100"/>
        </w:trPr>
        <w:tc>
          <w:tcPr>
            <w:tcW w:w="9776" w:type="dxa"/>
            <w:tcBorders>
              <w:top w:val="nil"/>
              <w:bottom w:val="nil"/>
            </w:tcBorders>
          </w:tcPr>
          <w:p w:rsidR="00A1765D" w:rsidRDefault="00A1765D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  <w:r w:rsidRPr="00654BCE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обсуждений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r w:rsidRPr="00654BCE">
              <w:rPr>
                <w:rFonts w:ascii="Times New Roman" w:hAnsi="Times New Roman" w:cs="Times New Roman"/>
                <w:sz w:val="28"/>
                <w:szCs w:val="28"/>
              </w:rPr>
              <w:t xml:space="preserve"> публичных слушаний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принявших участие в общественных обсуждениях или </w:t>
            </w:r>
            <w:r w:rsidRPr="00B70A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публичных слушаниях</w:t>
            </w:r>
          </w:p>
        </w:tc>
      </w:tr>
      <w:tr w:rsidR="00A1765D" w:rsidTr="00360F27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123"/>
        </w:trPr>
        <w:tc>
          <w:tcPr>
            <w:tcW w:w="9776" w:type="dxa"/>
            <w:tcBorders>
              <w:top w:val="nil"/>
              <w:bottom w:val="nil"/>
            </w:tcBorders>
          </w:tcPr>
          <w:p w:rsidR="00A1765D" w:rsidRPr="009071BB" w:rsidRDefault="00A1765D" w:rsidP="00360F2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54BCE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1765D" w:rsidTr="00360F27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c>
          <w:tcPr>
            <w:tcW w:w="9776" w:type="dxa"/>
            <w:tcBorders>
              <w:top w:val="nil"/>
            </w:tcBorders>
          </w:tcPr>
          <w:p w:rsidR="00A1765D" w:rsidRPr="009071BB" w:rsidRDefault="00B70AC0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2DD">
              <w:rPr>
                <w:rFonts w:ascii="Times New Roman" w:hAnsi="Times New Roman" w:cs="Times New Roman"/>
                <w:i/>
                <w:sz w:val="28"/>
                <w:szCs w:val="28"/>
              </w:rPr>
              <w:t>1 (один) участник</w:t>
            </w:r>
          </w:p>
        </w:tc>
      </w:tr>
    </w:tbl>
    <w:p w:rsidR="004D7285" w:rsidRDefault="004D7285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76" w:type="dxa"/>
        <w:tblInd w:w="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933"/>
        <w:gridCol w:w="1843"/>
      </w:tblGrid>
      <w:tr w:rsidR="00360F27" w:rsidTr="00360F27">
        <w:tc>
          <w:tcPr>
            <w:tcW w:w="7933" w:type="dxa"/>
            <w:tcBorders>
              <w:top w:val="nil"/>
              <w:bottom w:val="nil"/>
            </w:tcBorders>
          </w:tcPr>
          <w:p w:rsidR="00360F27" w:rsidRDefault="00405A52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Pr="00654BCE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обсуждений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654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0A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публичных слушаний</w:t>
            </w:r>
          </w:p>
        </w:tc>
        <w:tc>
          <w:tcPr>
            <w:tcW w:w="1843" w:type="dxa"/>
            <w:tcBorders>
              <w:top w:val="nil"/>
            </w:tcBorders>
          </w:tcPr>
          <w:p w:rsidR="00360F27" w:rsidRDefault="00360F27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27" w:rsidTr="00360F27">
        <w:trPr>
          <w:trHeight w:val="240"/>
        </w:trPr>
        <w:tc>
          <w:tcPr>
            <w:tcW w:w="7933" w:type="dxa"/>
            <w:tcBorders>
              <w:top w:val="nil"/>
              <w:bottom w:val="nil"/>
            </w:tcBorders>
          </w:tcPr>
          <w:p w:rsidR="00360F27" w:rsidRDefault="00360F27" w:rsidP="00F2271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r w:rsidRPr="00654BCE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bottom w:val="nil"/>
            </w:tcBorders>
          </w:tcPr>
          <w:p w:rsidR="00360F27" w:rsidRPr="00796519" w:rsidRDefault="00360F27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0F27" w:rsidTr="00F22718">
        <w:trPr>
          <w:trHeight w:val="266"/>
        </w:trPr>
        <w:tc>
          <w:tcPr>
            <w:tcW w:w="9776" w:type="dxa"/>
            <w:gridSpan w:val="2"/>
            <w:tcBorders>
              <w:top w:val="nil"/>
              <w:bottom w:val="single" w:sz="4" w:space="0" w:color="auto"/>
            </w:tcBorders>
          </w:tcPr>
          <w:p w:rsidR="00360F27" w:rsidRPr="00B70AC0" w:rsidRDefault="00C076AE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</w:t>
            </w:r>
            <w:r w:rsidR="00FF2A5B">
              <w:rPr>
                <w:rFonts w:ascii="Times New Roman" w:hAnsi="Times New Roman" w:cs="Times New Roman"/>
                <w:i/>
                <w:sz w:val="28"/>
                <w:szCs w:val="28"/>
              </w:rPr>
              <w:t>20 июня 2023</w:t>
            </w:r>
            <w:r w:rsidR="00B70AC0" w:rsidRPr="00B70A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</w:p>
        </w:tc>
      </w:tr>
      <w:tr w:rsidR="00360F27" w:rsidTr="00F22718">
        <w:trPr>
          <w:trHeight w:val="205"/>
        </w:trPr>
        <w:tc>
          <w:tcPr>
            <w:tcW w:w="9776" w:type="dxa"/>
            <w:gridSpan w:val="2"/>
            <w:tcBorders>
              <w:top w:val="single" w:sz="4" w:space="0" w:color="auto"/>
              <w:bottom w:val="nil"/>
            </w:tcBorders>
          </w:tcPr>
          <w:p w:rsidR="00360F27" w:rsidRPr="001B4037" w:rsidRDefault="00405A52" w:rsidP="00F2271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A52">
              <w:rPr>
                <w:rFonts w:ascii="Times New Roman" w:hAnsi="Times New Roman" w:cs="Times New Roman"/>
                <w:sz w:val="16"/>
                <w:szCs w:val="16"/>
              </w:rPr>
              <w:t>(реквизиты протокола, дата составления)</w:t>
            </w:r>
          </w:p>
        </w:tc>
      </w:tr>
    </w:tbl>
    <w:p w:rsidR="00405A52" w:rsidRDefault="00405A52" w:rsidP="00405A5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76" w:type="dxa"/>
        <w:tblInd w:w="5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9067"/>
        <w:gridCol w:w="709"/>
      </w:tblGrid>
      <w:tr w:rsidR="00405A52" w:rsidTr="00F22718">
        <w:trPr>
          <w:trHeight w:val="100"/>
        </w:trPr>
        <w:tc>
          <w:tcPr>
            <w:tcW w:w="9776" w:type="dxa"/>
            <w:gridSpan w:val="2"/>
            <w:tcBorders>
              <w:top w:val="nil"/>
            </w:tcBorders>
          </w:tcPr>
          <w:p w:rsidR="00405A52" w:rsidRDefault="00405A52" w:rsidP="00405A5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Внесенные предложения и замечания участников общественных обсуждений или публичных слушаний, постоянно проживающих на территории, в пределах</w:t>
            </w:r>
          </w:p>
        </w:tc>
      </w:tr>
      <w:tr w:rsidR="00405A52" w:rsidTr="00F22718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c>
          <w:tcPr>
            <w:tcW w:w="9067" w:type="dxa"/>
            <w:tcBorders>
              <w:top w:val="nil"/>
              <w:bottom w:val="nil"/>
            </w:tcBorders>
          </w:tcPr>
          <w:p w:rsidR="00405A52" w:rsidRDefault="00405A52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которой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проводятся общественные обсуждения или </w:t>
            </w:r>
            <w:r w:rsidRPr="00B70A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публичные слушания</w:t>
            </w:r>
          </w:p>
        </w:tc>
        <w:tc>
          <w:tcPr>
            <w:tcW w:w="709" w:type="dxa"/>
            <w:tcBorders>
              <w:top w:val="nil"/>
            </w:tcBorders>
          </w:tcPr>
          <w:p w:rsidR="00405A52" w:rsidRDefault="00405A52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A52" w:rsidTr="00F22718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40"/>
        </w:trPr>
        <w:tc>
          <w:tcPr>
            <w:tcW w:w="9067" w:type="dxa"/>
            <w:tcBorders>
              <w:top w:val="nil"/>
              <w:bottom w:val="nil"/>
            </w:tcBorders>
          </w:tcPr>
          <w:p w:rsidR="00405A52" w:rsidRDefault="00405A52" w:rsidP="00F2271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r w:rsidRPr="00654BCE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</w:tcPr>
          <w:p w:rsidR="00405A52" w:rsidRPr="00796519" w:rsidRDefault="00405A52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5A52" w:rsidTr="00F22718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66"/>
        </w:trPr>
        <w:tc>
          <w:tcPr>
            <w:tcW w:w="9776" w:type="dxa"/>
            <w:gridSpan w:val="2"/>
            <w:tcBorders>
              <w:top w:val="nil"/>
              <w:bottom w:val="single" w:sz="4" w:space="0" w:color="auto"/>
            </w:tcBorders>
          </w:tcPr>
          <w:p w:rsidR="00405A52" w:rsidRPr="009071BB" w:rsidRDefault="007A0EF2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B7308C">
              <w:rPr>
                <w:rFonts w:ascii="Times New Roman" w:hAnsi="Times New Roman" w:cs="Times New Roman"/>
                <w:i/>
                <w:sz w:val="28"/>
                <w:szCs w:val="28"/>
              </w:rPr>
              <w:t>е поступали</w:t>
            </w:r>
          </w:p>
        </w:tc>
      </w:tr>
    </w:tbl>
    <w:p w:rsidR="007A0EF2" w:rsidRDefault="007A0EF2" w:rsidP="00405A5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76" w:type="dxa"/>
        <w:tblInd w:w="5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2830"/>
        <w:gridCol w:w="6946"/>
      </w:tblGrid>
      <w:tr w:rsidR="00405A52" w:rsidTr="00F22718">
        <w:trPr>
          <w:trHeight w:val="100"/>
        </w:trPr>
        <w:tc>
          <w:tcPr>
            <w:tcW w:w="9776" w:type="dxa"/>
            <w:gridSpan w:val="2"/>
            <w:tcBorders>
              <w:top w:val="nil"/>
            </w:tcBorders>
          </w:tcPr>
          <w:p w:rsidR="00405A52" w:rsidRDefault="00405A52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 и замечания иных  участников общественных обсуждений или </w:t>
            </w:r>
          </w:p>
        </w:tc>
      </w:tr>
      <w:tr w:rsidR="00405A52" w:rsidTr="00F22718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c>
          <w:tcPr>
            <w:tcW w:w="2830" w:type="dxa"/>
            <w:tcBorders>
              <w:top w:val="nil"/>
              <w:bottom w:val="nil"/>
            </w:tcBorders>
          </w:tcPr>
          <w:p w:rsidR="00405A52" w:rsidRPr="00B70AC0" w:rsidRDefault="00405A52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70A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публичных слушаний</w:t>
            </w:r>
          </w:p>
        </w:tc>
        <w:tc>
          <w:tcPr>
            <w:tcW w:w="6946" w:type="dxa"/>
            <w:tcBorders>
              <w:top w:val="nil"/>
            </w:tcBorders>
          </w:tcPr>
          <w:p w:rsidR="00405A52" w:rsidRDefault="00B70AC0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B7308C">
              <w:rPr>
                <w:rFonts w:ascii="Times New Roman" w:hAnsi="Times New Roman" w:cs="Times New Roman"/>
                <w:i/>
                <w:sz w:val="28"/>
                <w:szCs w:val="28"/>
              </w:rPr>
              <w:t>е поступали</w:t>
            </w:r>
          </w:p>
        </w:tc>
      </w:tr>
      <w:tr w:rsidR="00405A52" w:rsidTr="00F22718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40"/>
        </w:trPr>
        <w:tc>
          <w:tcPr>
            <w:tcW w:w="2830" w:type="dxa"/>
            <w:tcBorders>
              <w:top w:val="nil"/>
              <w:bottom w:val="nil"/>
            </w:tcBorders>
          </w:tcPr>
          <w:p w:rsidR="00405A52" w:rsidRDefault="00405A52" w:rsidP="00F2271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r w:rsidRPr="00654BCE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946" w:type="dxa"/>
            <w:tcBorders>
              <w:bottom w:val="nil"/>
            </w:tcBorders>
          </w:tcPr>
          <w:p w:rsidR="00405A52" w:rsidRPr="00796519" w:rsidRDefault="00405A52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5A52" w:rsidTr="00F22718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66"/>
        </w:trPr>
        <w:tc>
          <w:tcPr>
            <w:tcW w:w="9776" w:type="dxa"/>
            <w:gridSpan w:val="2"/>
            <w:tcBorders>
              <w:top w:val="nil"/>
              <w:bottom w:val="single" w:sz="4" w:space="0" w:color="auto"/>
            </w:tcBorders>
          </w:tcPr>
          <w:p w:rsidR="00405A52" w:rsidRPr="009071BB" w:rsidRDefault="00405A52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0EC5" w:rsidRDefault="00F50EC5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76" w:type="dxa"/>
        <w:tblInd w:w="5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3397"/>
        <w:gridCol w:w="6379"/>
      </w:tblGrid>
      <w:tr w:rsidR="00F50EC5" w:rsidTr="00576984">
        <w:trPr>
          <w:trHeight w:val="100"/>
        </w:trPr>
        <w:tc>
          <w:tcPr>
            <w:tcW w:w="9776" w:type="dxa"/>
            <w:gridSpan w:val="2"/>
            <w:tcBorders>
              <w:top w:val="nil"/>
            </w:tcBorders>
          </w:tcPr>
          <w:p w:rsidR="00F50EC5" w:rsidRDefault="00F50EC5" w:rsidP="00F50EC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Комиссии (</w:t>
            </w:r>
            <w:r w:rsidRPr="000171D3">
              <w:rPr>
                <w:rFonts w:ascii="Times New Roman" w:hAnsi="Times New Roman" w:cs="Times New Roman"/>
                <w:sz w:val="28"/>
                <w:szCs w:val="28"/>
              </w:rPr>
              <w:t>организатора общественных обсуждений или публичных слушаний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171D3">
              <w:rPr>
                <w:rFonts w:ascii="Times New Roman" w:hAnsi="Times New Roman" w:cs="Times New Roman"/>
                <w:sz w:val="28"/>
                <w:szCs w:val="28"/>
              </w:rPr>
              <w:t xml:space="preserve"> о целесообразности или нецелесообразности учета внесенных участниками общественных обсуждений или </w:t>
            </w:r>
            <w:r w:rsidRPr="001518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публичных слушаний</w:t>
            </w:r>
            <w:r w:rsidRPr="00017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0EC5" w:rsidTr="00576984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c>
          <w:tcPr>
            <w:tcW w:w="3397" w:type="dxa"/>
            <w:tcBorders>
              <w:top w:val="nil"/>
              <w:bottom w:val="nil"/>
            </w:tcBorders>
          </w:tcPr>
          <w:p w:rsidR="00F50EC5" w:rsidRDefault="00F50EC5" w:rsidP="00F50EC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предложений и замечаний</w:t>
            </w:r>
          </w:p>
        </w:tc>
        <w:tc>
          <w:tcPr>
            <w:tcW w:w="6379" w:type="dxa"/>
            <w:tcBorders>
              <w:top w:val="nil"/>
            </w:tcBorders>
          </w:tcPr>
          <w:p w:rsidR="00F50EC5" w:rsidRPr="00E03D5D" w:rsidRDefault="00151897" w:rsidP="00E311CA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3D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учетом отсутствия </w:t>
            </w:r>
            <w:proofErr w:type="gramStart"/>
            <w:r w:rsidRPr="00E03D5D">
              <w:rPr>
                <w:rFonts w:ascii="Times New Roman" w:hAnsi="Times New Roman" w:cs="Times New Roman"/>
                <w:i/>
                <w:sz w:val="28"/>
                <w:szCs w:val="28"/>
              </w:rPr>
              <w:t>внесенных</w:t>
            </w:r>
            <w:proofErr w:type="gramEnd"/>
            <w:r w:rsidRPr="00E03D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311CA" w:rsidRPr="00E03D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участниками </w:t>
            </w:r>
          </w:p>
        </w:tc>
      </w:tr>
      <w:tr w:rsidR="00F50EC5" w:rsidTr="00576984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40"/>
        </w:trPr>
        <w:tc>
          <w:tcPr>
            <w:tcW w:w="3397" w:type="dxa"/>
            <w:tcBorders>
              <w:top w:val="nil"/>
              <w:bottom w:val="nil"/>
            </w:tcBorders>
          </w:tcPr>
          <w:p w:rsidR="00F50EC5" w:rsidRDefault="00F50EC5" w:rsidP="00F50EC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r w:rsidRPr="00654BCE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379" w:type="dxa"/>
            <w:tcBorders>
              <w:bottom w:val="nil"/>
            </w:tcBorders>
          </w:tcPr>
          <w:p w:rsidR="00F50EC5" w:rsidRPr="00796519" w:rsidRDefault="00F50EC5" w:rsidP="00F50EC5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(по каждому предложению и замечанию аргументированное обоснование.</w:t>
            </w:r>
            <w:proofErr w:type="gramEnd"/>
          </w:p>
        </w:tc>
      </w:tr>
      <w:tr w:rsidR="00F50EC5" w:rsidTr="00576984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66"/>
        </w:trPr>
        <w:tc>
          <w:tcPr>
            <w:tcW w:w="9776" w:type="dxa"/>
            <w:gridSpan w:val="2"/>
            <w:tcBorders>
              <w:top w:val="nil"/>
              <w:bottom w:val="single" w:sz="4" w:space="0" w:color="auto"/>
            </w:tcBorders>
          </w:tcPr>
          <w:p w:rsidR="00F50EC5" w:rsidRPr="00E03D5D" w:rsidRDefault="00E311CA" w:rsidP="00E311CA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3D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публичных слушаний предложений и </w:t>
            </w:r>
            <w:r w:rsidR="00151897" w:rsidRPr="00E03D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замечаний по </w:t>
            </w:r>
            <w:r w:rsidRPr="00E03D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проекту решения о </w:t>
            </w:r>
          </w:p>
        </w:tc>
      </w:tr>
      <w:tr w:rsidR="00F50EC5" w:rsidTr="00576984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05"/>
        </w:trPr>
        <w:tc>
          <w:tcPr>
            <w:tcW w:w="9776" w:type="dxa"/>
            <w:gridSpan w:val="2"/>
            <w:tcBorders>
              <w:top w:val="single" w:sz="4" w:space="0" w:color="auto"/>
              <w:bottom w:val="nil"/>
            </w:tcBorders>
          </w:tcPr>
          <w:p w:rsidR="00F50EC5" w:rsidRPr="001B4037" w:rsidRDefault="00FC175E" w:rsidP="00F50EC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21EB4">
              <w:rPr>
                <w:rFonts w:ascii="Times New Roman" w:hAnsi="Times New Roman" w:cs="Times New Roman"/>
                <w:sz w:val="16"/>
                <w:szCs w:val="16"/>
              </w:rPr>
              <w:t>Выводы по результатам общественных обсуждений или публичных слушаний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F50EC5" w:rsidTr="00576984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446"/>
        </w:trPr>
        <w:tc>
          <w:tcPr>
            <w:tcW w:w="9776" w:type="dxa"/>
            <w:gridSpan w:val="2"/>
            <w:tcBorders>
              <w:top w:val="nil"/>
            </w:tcBorders>
            <w:vAlign w:val="bottom"/>
          </w:tcPr>
          <w:p w:rsidR="00F50EC5" w:rsidRPr="00E03D5D" w:rsidRDefault="00AA5976" w:rsidP="00AA5976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предоставлении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разрешения </w:t>
            </w:r>
            <w:r w:rsidRPr="00AA5976">
              <w:rPr>
                <w:rFonts w:ascii="Times New Roman" w:hAnsi="Times New Roman" w:cs="Times New Roman"/>
                <w:i/>
                <w:sz w:val="28"/>
                <w:szCs w:val="28"/>
              </w:rPr>
              <w:t>на отклонение</w:t>
            </w:r>
            <w:r>
              <w:t xml:space="preserve"> </w:t>
            </w:r>
            <w:r w:rsidRPr="00AA59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предельных параметров </w:t>
            </w:r>
          </w:p>
        </w:tc>
      </w:tr>
      <w:tr w:rsidR="00E311CA" w:rsidTr="00576984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446"/>
        </w:trPr>
        <w:tc>
          <w:tcPr>
            <w:tcW w:w="9776" w:type="dxa"/>
            <w:gridSpan w:val="2"/>
            <w:tcBorders>
              <w:top w:val="nil"/>
            </w:tcBorders>
            <w:vAlign w:val="bottom"/>
          </w:tcPr>
          <w:p w:rsidR="00E311CA" w:rsidRPr="00EF1D58" w:rsidRDefault="00AA5976" w:rsidP="00AA5976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5976">
              <w:rPr>
                <w:rFonts w:ascii="Times New Roman" w:hAnsi="Times New Roman" w:cs="Times New Roman"/>
                <w:i/>
                <w:sz w:val="28"/>
                <w:szCs w:val="28"/>
              </w:rPr>
              <w:t>разрешенного строительства,</w:t>
            </w:r>
            <w:r>
              <w:t xml:space="preserve"> </w:t>
            </w:r>
            <w:r w:rsidRPr="00AA5976">
              <w:rPr>
                <w:rFonts w:ascii="Times New Roman" w:hAnsi="Times New Roman" w:cs="Times New Roman"/>
                <w:i/>
                <w:sz w:val="28"/>
                <w:szCs w:val="28"/>
              </w:rPr>
              <w:t>реконструкции объе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кта капитального </w:t>
            </w:r>
          </w:p>
        </w:tc>
      </w:tr>
      <w:tr w:rsidR="00E311CA" w:rsidTr="00576984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392"/>
        </w:trPr>
        <w:tc>
          <w:tcPr>
            <w:tcW w:w="9776" w:type="dxa"/>
            <w:gridSpan w:val="2"/>
            <w:tcBorders>
              <w:top w:val="nil"/>
            </w:tcBorders>
            <w:vAlign w:val="bottom"/>
          </w:tcPr>
          <w:p w:rsidR="00E311CA" w:rsidRPr="00144847" w:rsidRDefault="00AA5976" w:rsidP="00496972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строительства </w:t>
            </w:r>
            <w:r w:rsidRPr="00AA5976">
              <w:rPr>
                <w:rFonts w:ascii="Times New Roman" w:hAnsi="Times New Roman" w:cs="Times New Roman"/>
                <w:i/>
                <w:sz w:val="28"/>
                <w:szCs w:val="28"/>
              </w:rPr>
              <w:t>для земельного уч</w:t>
            </w:r>
            <w:r w:rsidR="00FF2A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астка </w:t>
            </w:r>
            <w:proofErr w:type="gramStart"/>
            <w:r w:rsidR="00FF2A5B">
              <w:rPr>
                <w:rFonts w:ascii="Times New Roman" w:hAnsi="Times New Roman" w:cs="Times New Roman"/>
                <w:i/>
                <w:sz w:val="28"/>
                <w:szCs w:val="28"/>
              </w:rPr>
              <w:t>кадастровый</w:t>
            </w:r>
            <w:proofErr w:type="gramEnd"/>
            <w:r w:rsidR="00FF2A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номер34:27:110003:1436</w:t>
            </w:r>
          </w:p>
        </w:tc>
      </w:tr>
      <w:tr w:rsidR="00E03D5D" w:rsidTr="00576984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446"/>
        </w:trPr>
        <w:tc>
          <w:tcPr>
            <w:tcW w:w="9776" w:type="dxa"/>
            <w:gridSpan w:val="2"/>
            <w:tcBorders>
              <w:top w:val="nil"/>
            </w:tcBorders>
            <w:vAlign w:val="bottom"/>
          </w:tcPr>
          <w:p w:rsidR="00E03D5D" w:rsidRPr="00EF1D58" w:rsidRDefault="00576984" w:rsidP="00497B49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проведенных </w:t>
            </w:r>
            <w:r w:rsidR="00F754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основании постановления от № </w:t>
            </w:r>
            <w:r w:rsidR="00FF2A5B">
              <w:rPr>
                <w:rFonts w:ascii="Times New Roman" w:hAnsi="Times New Roman" w:cs="Times New Roman"/>
                <w:i/>
                <w:sz w:val="28"/>
                <w:szCs w:val="28"/>
              </w:rPr>
              <w:t>241</w:t>
            </w:r>
            <w:r w:rsidR="00025E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75465">
              <w:rPr>
                <w:rFonts w:ascii="Times New Roman" w:hAnsi="Times New Roman" w:cs="Times New Roman"/>
                <w:i/>
                <w:sz w:val="28"/>
                <w:szCs w:val="28"/>
              </w:rPr>
              <w:t>от</w:t>
            </w:r>
            <w:r w:rsidR="00FF2A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22.05.2023</w:t>
            </w:r>
            <w:r w:rsidR="00025EAA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="00F754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03D5D" w:rsidTr="00576984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446"/>
        </w:trPr>
        <w:tc>
          <w:tcPr>
            <w:tcW w:w="9776" w:type="dxa"/>
            <w:gridSpan w:val="2"/>
            <w:tcBorders>
              <w:top w:val="nil"/>
            </w:tcBorders>
            <w:vAlign w:val="bottom"/>
          </w:tcPr>
          <w:p w:rsidR="00E03D5D" w:rsidRPr="00E03D5D" w:rsidRDefault="00F75465" w:rsidP="00F75465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«О предоставлении разрешения </w:t>
            </w:r>
            <w:r w:rsidRPr="00F754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отклонение от предельных параметров </w:t>
            </w:r>
          </w:p>
        </w:tc>
      </w:tr>
      <w:tr w:rsidR="00E03D5D" w:rsidTr="00576984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446"/>
        </w:trPr>
        <w:tc>
          <w:tcPr>
            <w:tcW w:w="9776" w:type="dxa"/>
            <w:gridSpan w:val="2"/>
            <w:tcBorders>
              <w:top w:val="nil"/>
            </w:tcBorders>
            <w:vAlign w:val="bottom"/>
          </w:tcPr>
          <w:p w:rsidR="00E03D5D" w:rsidRDefault="00F75465" w:rsidP="00F7546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4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разрешенного строительства, реконструкции объекта капитального </w:t>
            </w:r>
          </w:p>
        </w:tc>
      </w:tr>
      <w:tr w:rsidR="00496972" w:rsidTr="00576984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446"/>
        </w:trPr>
        <w:tc>
          <w:tcPr>
            <w:tcW w:w="9776" w:type="dxa"/>
            <w:gridSpan w:val="2"/>
            <w:tcBorders>
              <w:top w:val="nil"/>
              <w:bottom w:val="single" w:sz="4" w:space="0" w:color="000000" w:themeColor="text1"/>
            </w:tcBorders>
            <w:vAlign w:val="bottom"/>
          </w:tcPr>
          <w:p w:rsidR="00496972" w:rsidRPr="00E03D5D" w:rsidRDefault="00F75465" w:rsidP="00F75465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строительства </w:t>
            </w:r>
            <w:r w:rsidRPr="00F754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земельного участка кадастровый номер </w:t>
            </w:r>
            <w:r w:rsidR="00FF2A5B">
              <w:rPr>
                <w:rFonts w:ascii="Times New Roman" w:hAnsi="Times New Roman" w:cs="Times New Roman"/>
                <w:i/>
                <w:sz w:val="28"/>
                <w:szCs w:val="28"/>
              </w:rPr>
              <w:t>34:27:110001:1436</w:t>
            </w:r>
            <w:r w:rsidRPr="00F7546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576984" w:rsidRPr="00E03D5D" w:rsidTr="005769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46"/>
        </w:trPr>
        <w:tc>
          <w:tcPr>
            <w:tcW w:w="9776" w:type="dxa"/>
            <w:gridSpan w:val="2"/>
            <w:tcBorders>
              <w:left w:val="nil"/>
              <w:right w:val="nil"/>
            </w:tcBorders>
          </w:tcPr>
          <w:p w:rsidR="00576984" w:rsidRPr="00E03D5D" w:rsidRDefault="00F75465" w:rsidP="00D71D3A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принято решение:</w:t>
            </w:r>
            <w:r>
              <w:t xml:space="preserve"> </w:t>
            </w:r>
            <w:r w:rsidR="00D71D3A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F754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редоставить разрешение на отклонение от </w:t>
            </w:r>
            <w:proofErr w:type="gramStart"/>
            <w:r w:rsidRPr="00F75465">
              <w:rPr>
                <w:rFonts w:ascii="Times New Roman" w:hAnsi="Times New Roman" w:cs="Times New Roman"/>
                <w:i/>
                <w:sz w:val="28"/>
                <w:szCs w:val="28"/>
              </w:rPr>
              <w:t>предельных</w:t>
            </w:r>
            <w:proofErr w:type="gramEnd"/>
            <w:r w:rsidRPr="00F754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576984" w:rsidTr="005769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46"/>
        </w:trPr>
        <w:tc>
          <w:tcPr>
            <w:tcW w:w="9776" w:type="dxa"/>
            <w:gridSpan w:val="2"/>
            <w:tcBorders>
              <w:left w:val="nil"/>
              <w:right w:val="nil"/>
            </w:tcBorders>
          </w:tcPr>
          <w:p w:rsidR="00576984" w:rsidRDefault="00D71D3A" w:rsidP="00D71D3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4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параметров разрешенного строительства, реконструкции объекта </w:t>
            </w:r>
          </w:p>
        </w:tc>
      </w:tr>
      <w:tr w:rsidR="00576984" w:rsidRPr="00E03D5D" w:rsidTr="005769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46"/>
        </w:trPr>
        <w:tc>
          <w:tcPr>
            <w:tcW w:w="9776" w:type="dxa"/>
            <w:gridSpan w:val="2"/>
            <w:tcBorders>
              <w:left w:val="nil"/>
              <w:right w:val="nil"/>
            </w:tcBorders>
          </w:tcPr>
          <w:p w:rsidR="00576984" w:rsidRPr="00E03D5D" w:rsidRDefault="00D71D3A" w:rsidP="00D71D3A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54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капитального строительства в отношении земельного участка с кадастровым </w:t>
            </w:r>
            <w:r w:rsidR="00FF2A5B">
              <w:rPr>
                <w:rFonts w:ascii="Times New Roman" w:hAnsi="Times New Roman" w:cs="Times New Roman"/>
                <w:i/>
                <w:sz w:val="28"/>
                <w:szCs w:val="28"/>
              </w:rPr>
              <w:t>номером 34:27:110003:1436</w:t>
            </w:r>
            <w:r w:rsidR="009F32ED" w:rsidRPr="00F754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расположенного по адресу: Россия</w:t>
            </w:r>
          </w:p>
        </w:tc>
      </w:tr>
      <w:tr w:rsidR="00576984" w:rsidRPr="00E03D5D" w:rsidTr="009F32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46"/>
        </w:trPr>
        <w:tc>
          <w:tcPr>
            <w:tcW w:w="9776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576984" w:rsidRPr="00E03D5D" w:rsidRDefault="00D71D3A" w:rsidP="00D71D3A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54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Волгоградская </w:t>
            </w:r>
            <w:r w:rsidR="009F32ED" w:rsidRPr="00F754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область, </w:t>
            </w:r>
            <w:r w:rsidR="009F32ED">
              <w:rPr>
                <w:rFonts w:ascii="Times New Roman" w:hAnsi="Times New Roman" w:cs="Times New Roman"/>
                <w:i/>
                <w:sz w:val="28"/>
                <w:szCs w:val="28"/>
              </w:rPr>
              <w:t>Сер</w:t>
            </w:r>
            <w:r w:rsidR="00FF2A5B">
              <w:rPr>
                <w:rFonts w:ascii="Times New Roman" w:hAnsi="Times New Roman" w:cs="Times New Roman"/>
                <w:i/>
                <w:sz w:val="28"/>
                <w:szCs w:val="28"/>
              </w:rPr>
              <w:t>афимовичский район, х. Большой</w:t>
            </w:r>
            <w:r w:rsidR="009F32ED" w:rsidRPr="00F754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9F32ED">
              <w:rPr>
                <w:rFonts w:ascii="Times New Roman" w:hAnsi="Times New Roman" w:cs="Times New Roman"/>
                <w:i/>
                <w:sz w:val="28"/>
                <w:szCs w:val="28"/>
              </w:rPr>
              <w:t>д.1</w:t>
            </w:r>
            <w:r w:rsidR="00FF2A5B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D71D3A" w:rsidRPr="00E03D5D" w:rsidTr="009F32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46"/>
        </w:trPr>
        <w:tc>
          <w:tcPr>
            <w:tcW w:w="9776" w:type="dxa"/>
            <w:gridSpan w:val="2"/>
            <w:tcBorders>
              <w:top w:val="nil"/>
              <w:left w:val="nil"/>
              <w:right w:val="nil"/>
            </w:tcBorders>
          </w:tcPr>
          <w:p w:rsidR="00D71D3A" w:rsidRPr="00E03D5D" w:rsidRDefault="00D71D3A" w:rsidP="00D71D3A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5465">
              <w:rPr>
                <w:rFonts w:ascii="Times New Roman" w:hAnsi="Times New Roman" w:cs="Times New Roman"/>
                <w:i/>
                <w:sz w:val="28"/>
                <w:szCs w:val="28"/>
              </w:rPr>
              <w:t>в границах территориальной зоны:</w:t>
            </w:r>
            <w:r w:rsidR="009F32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="009F32ED" w:rsidRPr="009F32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Зона </w:t>
            </w:r>
            <w:r w:rsidR="00FF2A5B">
              <w:rPr>
                <w:rFonts w:ascii="Times New Roman" w:hAnsi="Times New Roman" w:cs="Times New Roman"/>
                <w:i/>
                <w:sz w:val="28"/>
                <w:szCs w:val="28"/>
              </w:rPr>
              <w:t>производственных объектов,</w:t>
            </w:r>
          </w:p>
        </w:tc>
      </w:tr>
      <w:tr w:rsidR="00D71D3A" w:rsidRPr="00E03D5D" w:rsidTr="00F240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46"/>
        </w:trPr>
        <w:tc>
          <w:tcPr>
            <w:tcW w:w="9776" w:type="dxa"/>
            <w:gridSpan w:val="2"/>
            <w:tcBorders>
              <w:left w:val="nil"/>
              <w:right w:val="nil"/>
            </w:tcBorders>
          </w:tcPr>
          <w:p w:rsidR="00D71D3A" w:rsidRPr="00E03D5D" w:rsidRDefault="00FF2A5B" w:rsidP="00D71D3A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инженерной и транспортной инфраструктуры »(П</w:t>
            </w:r>
            <w:r w:rsidR="00D71D3A" w:rsidRPr="00F754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), в части </w:t>
            </w:r>
          </w:p>
        </w:tc>
      </w:tr>
      <w:tr w:rsidR="00D71D3A" w:rsidRPr="00E03D5D" w:rsidTr="00F240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46"/>
        </w:trPr>
        <w:tc>
          <w:tcPr>
            <w:tcW w:w="9776" w:type="dxa"/>
            <w:gridSpan w:val="2"/>
            <w:tcBorders>
              <w:left w:val="nil"/>
              <w:right w:val="nil"/>
            </w:tcBorders>
          </w:tcPr>
          <w:p w:rsidR="00D71D3A" w:rsidRPr="00E03D5D" w:rsidRDefault="00D71D3A" w:rsidP="00D71D3A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54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уменьшения параметра минимального отступа от границ земельных участков </w:t>
            </w:r>
          </w:p>
        </w:tc>
      </w:tr>
      <w:tr w:rsidR="00D71D3A" w:rsidRPr="00E03D5D" w:rsidTr="00F240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46"/>
        </w:trPr>
        <w:tc>
          <w:tcPr>
            <w:tcW w:w="9776" w:type="dxa"/>
            <w:gridSpan w:val="2"/>
            <w:tcBorders>
              <w:left w:val="nil"/>
              <w:right w:val="nil"/>
            </w:tcBorders>
          </w:tcPr>
          <w:p w:rsidR="00D71D3A" w:rsidRPr="00E03D5D" w:rsidRDefault="00D71D3A" w:rsidP="00D71D3A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54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целях определения мест допустимого размещения зданий, строений, </w:t>
            </w:r>
          </w:p>
        </w:tc>
      </w:tr>
      <w:tr w:rsidR="00D71D3A" w:rsidRPr="00E03D5D" w:rsidTr="00F240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46"/>
        </w:trPr>
        <w:tc>
          <w:tcPr>
            <w:tcW w:w="9776" w:type="dxa"/>
            <w:gridSpan w:val="2"/>
            <w:tcBorders>
              <w:left w:val="nil"/>
              <w:right w:val="nil"/>
            </w:tcBorders>
          </w:tcPr>
          <w:p w:rsidR="00D71D3A" w:rsidRPr="00E03D5D" w:rsidRDefault="00D71D3A" w:rsidP="00D71D3A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54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сооружений, за пределами которых запрещено строительство зданий, </w:t>
            </w:r>
          </w:p>
        </w:tc>
      </w:tr>
      <w:tr w:rsidR="00D71D3A" w:rsidRPr="00E03D5D" w:rsidTr="00F240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46"/>
        </w:trPr>
        <w:tc>
          <w:tcPr>
            <w:tcW w:w="9776" w:type="dxa"/>
            <w:gridSpan w:val="2"/>
            <w:tcBorders>
              <w:left w:val="nil"/>
              <w:right w:val="nil"/>
            </w:tcBorders>
          </w:tcPr>
          <w:p w:rsidR="00FF2A5B" w:rsidRPr="00FF2A5B" w:rsidRDefault="00D71D3A" w:rsidP="00FF2A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F2A5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строений, сооружений с установленных 3 метров до</w:t>
            </w:r>
            <w:r w:rsidR="008C575B" w:rsidRPr="00FF2A5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1</w:t>
            </w:r>
            <w:r w:rsidRPr="00FF2A5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метра.</w:t>
            </w:r>
            <w:bookmarkStart w:id="0" w:name="_GoBack"/>
            <w:bookmarkEnd w:id="0"/>
          </w:p>
          <w:p w:rsidR="00FF2A5B" w:rsidRPr="00FF2A5B" w:rsidRDefault="00FF2A5B" w:rsidP="00FF2A5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2A5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Об</w:t>
            </w:r>
            <w:r w:rsidRPr="00FF2A5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FF2A5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отклонении от максимального процента застройки в границах земельного участка, </w:t>
            </w:r>
            <w:proofErr w:type="gramStart"/>
            <w:r w:rsidRPr="00FF2A5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определяемый</w:t>
            </w:r>
            <w:proofErr w:type="gramEnd"/>
            <w:r w:rsidRPr="00FF2A5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как отношение суммарной площади земельного участка, которая может быть застроена, ко всей площади земельного участка 80%, равного  проценту застройки ко всей площади земельного участка  расположенного по адресу: </w:t>
            </w:r>
            <w:r w:rsidRPr="00FF2A5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 xml:space="preserve">Россия, Волгоградская область,   Серафимовичский район, х. Большой, улица Степная, д.14  на </w:t>
            </w:r>
            <w:r w:rsidRPr="00FF2A5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81%</w:t>
            </w:r>
            <w:r w:rsidRPr="00FF2A5B">
              <w:rPr>
                <w:i/>
                <w:sz w:val="28"/>
                <w:szCs w:val="28"/>
              </w:rPr>
              <w:t xml:space="preserve"> </w:t>
            </w:r>
          </w:p>
          <w:p w:rsidR="00D71D3A" w:rsidRPr="00E03D5D" w:rsidRDefault="00D71D3A" w:rsidP="00F24071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71D3A" w:rsidRDefault="00D71D3A" w:rsidP="00D71D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1D3A" w:rsidRDefault="00D71D3A" w:rsidP="00D71D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1D3A" w:rsidRDefault="00D71D3A" w:rsidP="00D71D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1D3A" w:rsidRDefault="00D71D3A" w:rsidP="00D71D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1D3A" w:rsidRDefault="00D71D3A" w:rsidP="00D71D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1D3A" w:rsidRDefault="00D71D3A" w:rsidP="00D71D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5488E" w:rsidRDefault="00F5488E" w:rsidP="002330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5488E" w:rsidRDefault="00FF2A5B" w:rsidP="002330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F0773">
        <w:rPr>
          <w:rFonts w:ascii="Times New Roman" w:hAnsi="Times New Roman" w:cs="Times New Roman"/>
          <w:sz w:val="28"/>
          <w:szCs w:val="28"/>
        </w:rPr>
        <w:t xml:space="preserve"> к</w:t>
      </w:r>
      <w:r w:rsidR="00233042">
        <w:rPr>
          <w:rFonts w:ascii="Times New Roman" w:hAnsi="Times New Roman" w:cs="Times New Roman"/>
          <w:sz w:val="28"/>
          <w:szCs w:val="28"/>
        </w:rPr>
        <w:t>омиссии_______________________________</w:t>
      </w:r>
      <w:r w:rsidR="007A0EF2" w:rsidRPr="007A0EF2">
        <w:rPr>
          <w:rFonts w:ascii="Times New Roman" w:hAnsi="Times New Roman" w:cs="Times New Roman"/>
          <w:sz w:val="28"/>
          <w:szCs w:val="28"/>
        </w:rPr>
        <w:t xml:space="preserve"> </w:t>
      </w:r>
      <w:r w:rsidR="003F0773">
        <w:rPr>
          <w:rFonts w:ascii="Times New Roman" w:hAnsi="Times New Roman" w:cs="Times New Roman"/>
          <w:sz w:val="28"/>
          <w:szCs w:val="28"/>
        </w:rPr>
        <w:t>З.П. Игошева</w:t>
      </w:r>
    </w:p>
    <w:p w:rsidR="00144847" w:rsidRDefault="003F0773" w:rsidP="002330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</w:t>
      </w:r>
      <w:r w:rsidR="00233042">
        <w:rPr>
          <w:rFonts w:ascii="Times New Roman" w:hAnsi="Times New Roman" w:cs="Times New Roman"/>
          <w:sz w:val="28"/>
          <w:szCs w:val="28"/>
        </w:rPr>
        <w:t>омиссии       _______________________________</w:t>
      </w:r>
      <w:r w:rsidR="007A0EF2" w:rsidRPr="007A0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Т.Е.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Пирязева</w:t>
      </w:r>
      <w:proofErr w:type="spellEnd"/>
    </w:p>
    <w:sectPr w:rsidR="00144847" w:rsidSect="00570FB6">
      <w:pgSz w:w="11906" w:h="16838"/>
      <w:pgMar w:top="426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92E" w:rsidRDefault="003B692E" w:rsidP="00144847">
      <w:pPr>
        <w:spacing w:after="0" w:line="240" w:lineRule="auto"/>
      </w:pPr>
      <w:r>
        <w:separator/>
      </w:r>
    </w:p>
  </w:endnote>
  <w:endnote w:type="continuationSeparator" w:id="0">
    <w:p w:rsidR="003B692E" w:rsidRDefault="003B692E" w:rsidP="0014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92E" w:rsidRDefault="003B692E" w:rsidP="00144847">
      <w:pPr>
        <w:spacing w:after="0" w:line="240" w:lineRule="auto"/>
      </w:pPr>
      <w:r>
        <w:separator/>
      </w:r>
    </w:p>
  </w:footnote>
  <w:footnote w:type="continuationSeparator" w:id="0">
    <w:p w:rsidR="003B692E" w:rsidRDefault="003B692E" w:rsidP="00144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5B6D"/>
    <w:rsid w:val="000075FE"/>
    <w:rsid w:val="00014583"/>
    <w:rsid w:val="000171D3"/>
    <w:rsid w:val="00025EAA"/>
    <w:rsid w:val="00040770"/>
    <w:rsid w:val="00071A94"/>
    <w:rsid w:val="00084415"/>
    <w:rsid w:val="0008661D"/>
    <w:rsid w:val="000A31DF"/>
    <w:rsid w:val="000B6765"/>
    <w:rsid w:val="000C0411"/>
    <w:rsid w:val="000D3BF0"/>
    <w:rsid w:val="000D74DF"/>
    <w:rsid w:val="000E00FC"/>
    <w:rsid w:val="000F5551"/>
    <w:rsid w:val="000F6DDD"/>
    <w:rsid w:val="001007C7"/>
    <w:rsid w:val="001132DD"/>
    <w:rsid w:val="0011478C"/>
    <w:rsid w:val="00114C13"/>
    <w:rsid w:val="00125A5F"/>
    <w:rsid w:val="001418F3"/>
    <w:rsid w:val="00144847"/>
    <w:rsid w:val="00150929"/>
    <w:rsid w:val="00151897"/>
    <w:rsid w:val="001518EE"/>
    <w:rsid w:val="00152CE9"/>
    <w:rsid w:val="001656D0"/>
    <w:rsid w:val="00183E03"/>
    <w:rsid w:val="00196A48"/>
    <w:rsid w:val="001A54E9"/>
    <w:rsid w:val="001B1EAF"/>
    <w:rsid w:val="001B4037"/>
    <w:rsid w:val="001B4B47"/>
    <w:rsid w:val="001D5BA2"/>
    <w:rsid w:val="0022383B"/>
    <w:rsid w:val="00233042"/>
    <w:rsid w:val="00242846"/>
    <w:rsid w:val="00244E85"/>
    <w:rsid w:val="00261A2E"/>
    <w:rsid w:val="00272D63"/>
    <w:rsid w:val="00273004"/>
    <w:rsid w:val="002733D0"/>
    <w:rsid w:val="00285ED0"/>
    <w:rsid w:val="002C055F"/>
    <w:rsid w:val="002C302A"/>
    <w:rsid w:val="002C6227"/>
    <w:rsid w:val="002D1880"/>
    <w:rsid w:val="00310F8A"/>
    <w:rsid w:val="003120CB"/>
    <w:rsid w:val="003128B1"/>
    <w:rsid w:val="003400F5"/>
    <w:rsid w:val="003524AC"/>
    <w:rsid w:val="00354B0C"/>
    <w:rsid w:val="00360F27"/>
    <w:rsid w:val="00373B5D"/>
    <w:rsid w:val="003800AC"/>
    <w:rsid w:val="003801AB"/>
    <w:rsid w:val="003B0E25"/>
    <w:rsid w:val="003B692E"/>
    <w:rsid w:val="003C70AB"/>
    <w:rsid w:val="003D16DA"/>
    <w:rsid w:val="003E1EF0"/>
    <w:rsid w:val="003F0773"/>
    <w:rsid w:val="003F7EB9"/>
    <w:rsid w:val="004024E5"/>
    <w:rsid w:val="004059D4"/>
    <w:rsid w:val="00405A52"/>
    <w:rsid w:val="00415F13"/>
    <w:rsid w:val="00425E08"/>
    <w:rsid w:val="00434310"/>
    <w:rsid w:val="00441141"/>
    <w:rsid w:val="00446448"/>
    <w:rsid w:val="00447AF5"/>
    <w:rsid w:val="0045069E"/>
    <w:rsid w:val="00453207"/>
    <w:rsid w:val="00464E48"/>
    <w:rsid w:val="00473F6E"/>
    <w:rsid w:val="004813B4"/>
    <w:rsid w:val="00496972"/>
    <w:rsid w:val="004A75EF"/>
    <w:rsid w:val="004A785A"/>
    <w:rsid w:val="004B3F66"/>
    <w:rsid w:val="004B5F56"/>
    <w:rsid w:val="004C076C"/>
    <w:rsid w:val="004D7285"/>
    <w:rsid w:val="004E1B53"/>
    <w:rsid w:val="004E714B"/>
    <w:rsid w:val="004F716F"/>
    <w:rsid w:val="00510467"/>
    <w:rsid w:val="00513A71"/>
    <w:rsid w:val="00522C02"/>
    <w:rsid w:val="00532812"/>
    <w:rsid w:val="00561A43"/>
    <w:rsid w:val="005643CA"/>
    <w:rsid w:val="00570FB6"/>
    <w:rsid w:val="00571562"/>
    <w:rsid w:val="00576984"/>
    <w:rsid w:val="00577535"/>
    <w:rsid w:val="005916D1"/>
    <w:rsid w:val="00592595"/>
    <w:rsid w:val="00594AD2"/>
    <w:rsid w:val="005A12AB"/>
    <w:rsid w:val="005C054D"/>
    <w:rsid w:val="005D44F8"/>
    <w:rsid w:val="005F3F69"/>
    <w:rsid w:val="00602B1B"/>
    <w:rsid w:val="00604FE7"/>
    <w:rsid w:val="00617A0B"/>
    <w:rsid w:val="00621325"/>
    <w:rsid w:val="00621658"/>
    <w:rsid w:val="006218B2"/>
    <w:rsid w:val="00621EB4"/>
    <w:rsid w:val="00637786"/>
    <w:rsid w:val="00654BCE"/>
    <w:rsid w:val="00690900"/>
    <w:rsid w:val="0069448A"/>
    <w:rsid w:val="006A0076"/>
    <w:rsid w:val="006E686B"/>
    <w:rsid w:val="006F1057"/>
    <w:rsid w:val="0070244A"/>
    <w:rsid w:val="0070609A"/>
    <w:rsid w:val="007164B3"/>
    <w:rsid w:val="007166B4"/>
    <w:rsid w:val="0072282E"/>
    <w:rsid w:val="00725340"/>
    <w:rsid w:val="00733191"/>
    <w:rsid w:val="007423E3"/>
    <w:rsid w:val="00745C29"/>
    <w:rsid w:val="00765848"/>
    <w:rsid w:val="00796519"/>
    <w:rsid w:val="007A0EF2"/>
    <w:rsid w:val="007A3FC0"/>
    <w:rsid w:val="007F04F6"/>
    <w:rsid w:val="00800B21"/>
    <w:rsid w:val="0081605D"/>
    <w:rsid w:val="00821B98"/>
    <w:rsid w:val="0082492D"/>
    <w:rsid w:val="00832585"/>
    <w:rsid w:val="00872A18"/>
    <w:rsid w:val="008770E6"/>
    <w:rsid w:val="00880F71"/>
    <w:rsid w:val="00894D8C"/>
    <w:rsid w:val="008A25F3"/>
    <w:rsid w:val="008A62E1"/>
    <w:rsid w:val="008B01FC"/>
    <w:rsid w:val="008C575B"/>
    <w:rsid w:val="008D3E0A"/>
    <w:rsid w:val="008D506C"/>
    <w:rsid w:val="008D517E"/>
    <w:rsid w:val="008D5E46"/>
    <w:rsid w:val="008E211D"/>
    <w:rsid w:val="00902746"/>
    <w:rsid w:val="009071BB"/>
    <w:rsid w:val="009165F5"/>
    <w:rsid w:val="00925EC9"/>
    <w:rsid w:val="0094167F"/>
    <w:rsid w:val="00961C97"/>
    <w:rsid w:val="009672B0"/>
    <w:rsid w:val="00983494"/>
    <w:rsid w:val="009A08AD"/>
    <w:rsid w:val="009A315E"/>
    <w:rsid w:val="009A4625"/>
    <w:rsid w:val="009C0FE9"/>
    <w:rsid w:val="009C5B6D"/>
    <w:rsid w:val="009C74E1"/>
    <w:rsid w:val="009D6401"/>
    <w:rsid w:val="009F32ED"/>
    <w:rsid w:val="00A0625E"/>
    <w:rsid w:val="00A06E4F"/>
    <w:rsid w:val="00A16B47"/>
    <w:rsid w:val="00A1765D"/>
    <w:rsid w:val="00A3144D"/>
    <w:rsid w:val="00A5572D"/>
    <w:rsid w:val="00A74006"/>
    <w:rsid w:val="00AA5976"/>
    <w:rsid w:val="00AA6B54"/>
    <w:rsid w:val="00AB570C"/>
    <w:rsid w:val="00AB639A"/>
    <w:rsid w:val="00AB7DF7"/>
    <w:rsid w:val="00AC5211"/>
    <w:rsid w:val="00AD7597"/>
    <w:rsid w:val="00AE0424"/>
    <w:rsid w:val="00AE1EBC"/>
    <w:rsid w:val="00AE6C08"/>
    <w:rsid w:val="00AF2912"/>
    <w:rsid w:val="00AF3B23"/>
    <w:rsid w:val="00AF591B"/>
    <w:rsid w:val="00B17443"/>
    <w:rsid w:val="00B225F2"/>
    <w:rsid w:val="00B47890"/>
    <w:rsid w:val="00B6554F"/>
    <w:rsid w:val="00B70AC0"/>
    <w:rsid w:val="00B7308C"/>
    <w:rsid w:val="00B810F0"/>
    <w:rsid w:val="00B97E48"/>
    <w:rsid w:val="00BA6ABD"/>
    <w:rsid w:val="00BA7CA4"/>
    <w:rsid w:val="00BB587F"/>
    <w:rsid w:val="00BB6DB0"/>
    <w:rsid w:val="00BC46EC"/>
    <w:rsid w:val="00BE012F"/>
    <w:rsid w:val="00BF4919"/>
    <w:rsid w:val="00C023BD"/>
    <w:rsid w:val="00C0366D"/>
    <w:rsid w:val="00C076AE"/>
    <w:rsid w:val="00C1164F"/>
    <w:rsid w:val="00C26505"/>
    <w:rsid w:val="00C37C4D"/>
    <w:rsid w:val="00C4380D"/>
    <w:rsid w:val="00C4715D"/>
    <w:rsid w:val="00C54400"/>
    <w:rsid w:val="00C54FAE"/>
    <w:rsid w:val="00C63A94"/>
    <w:rsid w:val="00C745E1"/>
    <w:rsid w:val="00C80768"/>
    <w:rsid w:val="00C81C77"/>
    <w:rsid w:val="00CA4BA6"/>
    <w:rsid w:val="00CA7D4E"/>
    <w:rsid w:val="00CB4BB4"/>
    <w:rsid w:val="00CE060E"/>
    <w:rsid w:val="00CE3FBB"/>
    <w:rsid w:val="00CE50D9"/>
    <w:rsid w:val="00D160A3"/>
    <w:rsid w:val="00D337D8"/>
    <w:rsid w:val="00D36D9F"/>
    <w:rsid w:val="00D407E7"/>
    <w:rsid w:val="00D5298D"/>
    <w:rsid w:val="00D71D3A"/>
    <w:rsid w:val="00D72B04"/>
    <w:rsid w:val="00DC5213"/>
    <w:rsid w:val="00DD29A7"/>
    <w:rsid w:val="00DD4D99"/>
    <w:rsid w:val="00DE1D24"/>
    <w:rsid w:val="00DF1C7E"/>
    <w:rsid w:val="00DF1D17"/>
    <w:rsid w:val="00E03D5D"/>
    <w:rsid w:val="00E13BA9"/>
    <w:rsid w:val="00E17920"/>
    <w:rsid w:val="00E311CA"/>
    <w:rsid w:val="00E35661"/>
    <w:rsid w:val="00E35C00"/>
    <w:rsid w:val="00E5501E"/>
    <w:rsid w:val="00E703B1"/>
    <w:rsid w:val="00E73838"/>
    <w:rsid w:val="00E76C71"/>
    <w:rsid w:val="00E8331E"/>
    <w:rsid w:val="00ED5568"/>
    <w:rsid w:val="00EE5798"/>
    <w:rsid w:val="00EF1D58"/>
    <w:rsid w:val="00EF785E"/>
    <w:rsid w:val="00EF7BC2"/>
    <w:rsid w:val="00F1432A"/>
    <w:rsid w:val="00F41AA2"/>
    <w:rsid w:val="00F47702"/>
    <w:rsid w:val="00F50EC5"/>
    <w:rsid w:val="00F5488E"/>
    <w:rsid w:val="00F54B6C"/>
    <w:rsid w:val="00F63F4A"/>
    <w:rsid w:val="00F73E0E"/>
    <w:rsid w:val="00F75465"/>
    <w:rsid w:val="00FC175E"/>
    <w:rsid w:val="00FE38B9"/>
    <w:rsid w:val="00FF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C0"/>
  </w:style>
  <w:style w:type="paragraph" w:styleId="2">
    <w:name w:val="heading 2"/>
    <w:basedOn w:val="a"/>
    <w:link w:val="20"/>
    <w:uiPriority w:val="9"/>
    <w:qFormat/>
    <w:rsid w:val="009C5B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B6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C5B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C5B6D"/>
    <w:rPr>
      <w:b/>
      <w:bCs/>
    </w:rPr>
  </w:style>
  <w:style w:type="paragraph" w:styleId="a6">
    <w:name w:val="List Paragraph"/>
    <w:basedOn w:val="a"/>
    <w:uiPriority w:val="34"/>
    <w:qFormat/>
    <w:rsid w:val="00BA6AB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577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7">
    <w:name w:val="Table Grid"/>
    <w:basedOn w:val="a1"/>
    <w:uiPriority w:val="59"/>
    <w:rsid w:val="004B5F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800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800B2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44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44847"/>
  </w:style>
  <w:style w:type="paragraph" w:styleId="ac">
    <w:name w:val="footer"/>
    <w:basedOn w:val="a"/>
    <w:link w:val="ad"/>
    <w:uiPriority w:val="99"/>
    <w:unhideWhenUsed/>
    <w:rsid w:val="00144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44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426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49B94-55AC-463D-8CEE-A2B825B5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6</Pages>
  <Words>2216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cp:lastPrinted>2023-06-19T10:01:00Z</cp:lastPrinted>
  <dcterms:created xsi:type="dcterms:W3CDTF">2019-04-23T06:00:00Z</dcterms:created>
  <dcterms:modified xsi:type="dcterms:W3CDTF">2023-06-19T10:03:00Z</dcterms:modified>
</cp:coreProperties>
</file>